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598" w:rsidRPr="00737A87" w:rsidRDefault="00D21598" w:rsidP="00D21598">
      <w:pPr>
        <w:widowControl w:val="0"/>
        <w:spacing w:after="0" w:line="240" w:lineRule="auto"/>
        <w:jc w:val="right"/>
        <w:rPr>
          <w:rFonts w:ascii="Times New Roman" w:eastAsia="Times New Roman" w:hAnsi="Times New Roman" w:cs="Times New Roman"/>
          <w:b/>
        </w:rPr>
      </w:pPr>
      <w:r w:rsidRPr="00737A87">
        <w:rPr>
          <w:rFonts w:ascii="Times New Roman" w:eastAsia="Times New Roman" w:hAnsi="Times New Roman" w:cs="Times New Roman"/>
          <w:b/>
        </w:rPr>
        <w:t xml:space="preserve">                                                                                                             APSTIPRINĀTS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Valkas novada domes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Iepirkuma komisijas</w:t>
      </w:r>
    </w:p>
    <w:p w:rsidR="00D21598" w:rsidRPr="00737A87" w:rsidRDefault="00D21598" w:rsidP="00D21598">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 xml:space="preserve"> 201</w:t>
      </w:r>
      <w:r w:rsidR="00E0068B">
        <w:rPr>
          <w:rFonts w:ascii="Times New Roman" w:eastAsia="Times New Roman" w:hAnsi="Times New Roman" w:cs="Times New Roman"/>
        </w:rPr>
        <w:t>7</w:t>
      </w:r>
      <w:r w:rsidRPr="00737A87">
        <w:rPr>
          <w:rFonts w:ascii="Times New Roman" w:eastAsia="Times New Roman" w:hAnsi="Times New Roman" w:cs="Times New Roman"/>
        </w:rPr>
        <w:t>gada</w:t>
      </w:r>
      <w:r>
        <w:rPr>
          <w:rFonts w:ascii="Times New Roman" w:eastAsia="Times New Roman" w:hAnsi="Times New Roman" w:cs="Times New Roman"/>
        </w:rPr>
        <w:t xml:space="preserve"> </w:t>
      </w:r>
      <w:proofErr w:type="gramStart"/>
      <w:r w:rsidR="007A0062">
        <w:rPr>
          <w:rFonts w:ascii="Times New Roman" w:eastAsia="Times New Roman" w:hAnsi="Times New Roman" w:cs="Times New Roman"/>
        </w:rPr>
        <w:t>12.decembra</w:t>
      </w:r>
      <w:proofErr w:type="gramEnd"/>
      <w:r w:rsidR="00E0068B">
        <w:rPr>
          <w:rFonts w:ascii="Times New Roman" w:eastAsia="Times New Roman" w:hAnsi="Times New Roman" w:cs="Times New Roman"/>
        </w:rPr>
        <w:t xml:space="preserve"> </w:t>
      </w:r>
      <w:r w:rsidRPr="00737A87">
        <w:rPr>
          <w:rFonts w:ascii="Times New Roman" w:eastAsia="Times New Roman" w:hAnsi="Times New Roman" w:cs="Times New Roman"/>
        </w:rPr>
        <w:t>sēdē</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IEPIRKUMA</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24"/>
        </w:rPr>
      </w:pPr>
      <w:r w:rsidRPr="00737A87">
        <w:rPr>
          <w:rFonts w:ascii="Times New Roman" w:eastAsia="Times New Roman" w:hAnsi="Times New Roman" w:cs="Times New Roman"/>
          <w:b/>
          <w:sz w:val="24"/>
          <w:szCs w:val="24"/>
        </w:rPr>
        <w:t xml:space="preserve">/Publisko iepirkumu likuma </w:t>
      </w:r>
      <w:proofErr w:type="gramStart"/>
      <w:r w:rsidR="00E0068B">
        <w:rPr>
          <w:rFonts w:ascii="Times New Roman" w:eastAsia="Times New Roman" w:hAnsi="Times New Roman" w:cs="Times New Roman"/>
          <w:b/>
          <w:sz w:val="24"/>
          <w:szCs w:val="24"/>
        </w:rPr>
        <w:t>9.</w:t>
      </w:r>
      <w:r w:rsidRPr="00737A87">
        <w:rPr>
          <w:rFonts w:ascii="Times New Roman" w:eastAsia="Times New Roman" w:hAnsi="Times New Roman" w:cs="Times New Roman"/>
          <w:b/>
          <w:sz w:val="24"/>
          <w:szCs w:val="24"/>
        </w:rPr>
        <w:t>pants</w:t>
      </w:r>
      <w:proofErr w:type="gramEnd"/>
      <w:r w:rsidRPr="00737A87">
        <w:rPr>
          <w:rFonts w:ascii="Times New Roman" w:eastAsia="Times New Roman" w:hAnsi="Times New Roman" w:cs="Times New Roman"/>
          <w:b/>
          <w:sz w:val="24"/>
          <w:szCs w:val="24"/>
        </w:rPr>
        <w:t>/</w:t>
      </w:r>
    </w:p>
    <w:p w:rsidR="00D21598" w:rsidRPr="00737A87" w:rsidRDefault="00401D67" w:rsidP="00D21598">
      <w:pPr>
        <w:keepNext/>
        <w:keepLines/>
        <w:widowControl w:val="0"/>
        <w:spacing w:before="40" w:after="0" w:line="240" w:lineRule="auto"/>
        <w:jc w:val="center"/>
        <w:outlineLvl w:val="5"/>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 xml:space="preserve"> </w:t>
      </w:r>
      <w:r w:rsidR="00D21598" w:rsidRPr="00737A87">
        <w:rPr>
          <w:rFonts w:ascii="Times New Roman" w:eastAsia="Times New Roman" w:hAnsi="Times New Roman" w:cs="Times New Roman"/>
          <w:b/>
          <w:color w:val="000000"/>
          <w:sz w:val="28"/>
          <w:szCs w:val="28"/>
        </w:rPr>
        <w:t>“Kokskaidu granulu piegāde Valkas novada domei</w:t>
      </w:r>
      <w:r w:rsidR="00D74609">
        <w:rPr>
          <w:rFonts w:ascii="Times New Roman" w:eastAsia="Times New Roman" w:hAnsi="Times New Roman" w:cs="Times New Roman"/>
          <w:b/>
          <w:color w:val="000000"/>
          <w:sz w:val="28"/>
          <w:szCs w:val="28"/>
        </w:rPr>
        <w:t>”</w:t>
      </w:r>
      <w:r w:rsidR="00117B7D">
        <w:rPr>
          <w:rFonts w:ascii="Times New Roman" w:eastAsia="Times New Roman" w:hAnsi="Times New Roman" w:cs="Times New Roman"/>
          <w:b/>
          <w:color w:val="000000"/>
          <w:sz w:val="28"/>
          <w:szCs w:val="28"/>
        </w:rPr>
        <w:t xml:space="preserve"> </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NOLIKUMS</w:t>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32"/>
          <w:szCs w:val="32"/>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color w:val="000000"/>
          <w:sz w:val="32"/>
          <w:szCs w:val="32"/>
        </w:rPr>
      </w:pPr>
      <w:r w:rsidRPr="00737A87">
        <w:rPr>
          <w:rFonts w:ascii="Times New Roman" w:eastAsia="Times New Roman" w:hAnsi="Times New Roman" w:cs="Times New Roman"/>
          <w:b/>
          <w:bCs/>
          <w:color w:val="000000"/>
          <w:sz w:val="32"/>
          <w:szCs w:val="32"/>
        </w:rPr>
        <w:t>Nr. VND/201</w:t>
      </w:r>
      <w:r w:rsidR="00E0068B">
        <w:rPr>
          <w:rFonts w:ascii="Times New Roman" w:eastAsia="Times New Roman" w:hAnsi="Times New Roman" w:cs="Times New Roman"/>
          <w:b/>
          <w:bCs/>
          <w:color w:val="000000"/>
          <w:sz w:val="32"/>
          <w:szCs w:val="32"/>
        </w:rPr>
        <w:t>7</w:t>
      </w:r>
      <w:r w:rsidRPr="00737A87">
        <w:rPr>
          <w:rFonts w:ascii="Times New Roman" w:eastAsia="Times New Roman" w:hAnsi="Times New Roman" w:cs="Times New Roman"/>
          <w:b/>
          <w:bCs/>
          <w:color w:val="000000"/>
          <w:sz w:val="32"/>
          <w:szCs w:val="32"/>
        </w:rPr>
        <w:t>/</w:t>
      </w:r>
      <w:r w:rsidR="00D4203D">
        <w:rPr>
          <w:rFonts w:ascii="Times New Roman" w:eastAsia="Times New Roman" w:hAnsi="Times New Roman" w:cs="Times New Roman"/>
          <w:b/>
          <w:bCs/>
          <w:color w:val="000000"/>
          <w:sz w:val="32"/>
          <w:szCs w:val="32"/>
        </w:rPr>
        <w:t>36</w:t>
      </w:r>
      <w:r w:rsidRPr="00737A87">
        <w:rPr>
          <w:rFonts w:ascii="Times New Roman" w:eastAsia="Times New Roman" w:hAnsi="Times New Roman" w:cs="Times New Roman"/>
          <w:b/>
          <w:bCs/>
          <w:color w:val="000000"/>
          <w:sz w:val="32"/>
          <w:szCs w:val="32"/>
        </w:rPr>
        <w:t>M</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Valka, 201</w:t>
      </w:r>
      <w:r w:rsidR="006F56BA">
        <w:rPr>
          <w:rFonts w:ascii="Times New Roman" w:eastAsia="Times New Roman" w:hAnsi="Times New Roman" w:cs="Times New Roman"/>
          <w:sz w:val="24"/>
          <w:szCs w:val="24"/>
        </w:rPr>
        <w:t>7</w:t>
      </w:r>
    </w:p>
    <w:p w:rsidR="00D21598" w:rsidRPr="00737A87" w:rsidRDefault="00D21598" w:rsidP="00D21598">
      <w:pPr>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br w:type="page"/>
      </w:r>
    </w:p>
    <w:p w:rsidR="00D21598" w:rsidRPr="00737A87" w:rsidRDefault="00D21598" w:rsidP="00D21598">
      <w:pPr>
        <w:widowControl w:val="0"/>
        <w:spacing w:before="120" w:after="120" w:line="240" w:lineRule="auto"/>
        <w:jc w:val="center"/>
        <w:rPr>
          <w:rFonts w:ascii="Times New Roman" w:eastAsia="Times New Roman" w:hAnsi="Times New Roman" w:cs="Times New Roman"/>
          <w:b/>
          <w:bCs/>
          <w:sz w:val="24"/>
          <w:szCs w:val="24"/>
        </w:rPr>
      </w:pPr>
    </w:p>
    <w:p w:rsidR="00D21598" w:rsidRPr="00737A87" w:rsidRDefault="00D21598" w:rsidP="00D21598">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VISPĀRĪGĀ INFORMĀCIJA</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1.1. Pasūtītājs</w:t>
      </w:r>
    </w:p>
    <w:p w:rsidR="00D21598" w:rsidRPr="00737A87" w:rsidRDefault="00D21598" w:rsidP="00D21598">
      <w:pPr>
        <w:widowControl w:val="0"/>
        <w:spacing w:after="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Valkas novada dome,</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Semināra 9, Valka, Valkas novads, LV-4701</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reģ. Nr. 90009114839</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 AS „SEB banka”</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bankas kods: UNLALV2X</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konta Nr. LV62UNLA0050014277068</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tālrunis/fakss: 64722203 / -64707617</w:t>
      </w:r>
    </w:p>
    <w:p w:rsidR="00D21598" w:rsidRPr="00737A87" w:rsidRDefault="00D21598" w:rsidP="00D21598">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e-pasts: </w:t>
      </w:r>
      <w:hyperlink r:id="rId8" w:history="1">
        <w:r w:rsidR="0038358E" w:rsidRPr="001009E9">
          <w:rPr>
            <w:rStyle w:val="Hyperlink"/>
            <w:rFonts w:ascii="Times New Roman" w:eastAsia="Times New Roman" w:hAnsi="Times New Roman" w:cs="Times New Roman"/>
            <w:sz w:val="24"/>
            <w:szCs w:val="24"/>
          </w:rPr>
          <w:t>ilona.freimane@valka.lv</w:t>
        </w:r>
      </w:hyperlink>
    </w:p>
    <w:p w:rsidR="00D21598" w:rsidRPr="00737A87" w:rsidRDefault="00D21598" w:rsidP="00D21598">
      <w:pPr>
        <w:widowControl w:val="0"/>
        <w:suppressAutoHyphens/>
        <w:spacing w:after="0" w:line="240" w:lineRule="auto"/>
        <w:jc w:val="both"/>
        <w:rPr>
          <w:rFonts w:ascii="Times New Roman" w:eastAsia="Lucida Sans Unicode" w:hAnsi="Times New Roman" w:cs="Times New Roman"/>
          <w:sz w:val="24"/>
          <w:szCs w:val="24"/>
        </w:rPr>
      </w:pPr>
      <w:r w:rsidRPr="00737A87">
        <w:rPr>
          <w:rFonts w:ascii="Times New Roman" w:eastAsia="Lucida Sans Unicode" w:hAnsi="Times New Roman" w:cs="Times New Roman"/>
          <w:sz w:val="24"/>
          <w:szCs w:val="24"/>
        </w:rPr>
        <w:t xml:space="preserve">Kontaktpersona: </w:t>
      </w:r>
      <w:r w:rsidR="0038358E">
        <w:rPr>
          <w:rFonts w:ascii="Times New Roman" w:eastAsia="Lucida Sans Unicode" w:hAnsi="Times New Roman" w:cs="Times New Roman"/>
          <w:sz w:val="24"/>
          <w:szCs w:val="24"/>
        </w:rPr>
        <w:t>Ilona Freimane</w:t>
      </w:r>
      <w:r w:rsidR="000B6922" w:rsidRPr="00737A87">
        <w:rPr>
          <w:rFonts w:ascii="Times New Roman" w:eastAsia="Lucida Sans Unicode" w:hAnsi="Times New Roman" w:cs="Times New Roman"/>
          <w:sz w:val="24"/>
          <w:szCs w:val="24"/>
        </w:rPr>
        <w:t xml:space="preserve">, </w:t>
      </w:r>
      <w:r w:rsidRPr="00737A87">
        <w:rPr>
          <w:rFonts w:ascii="Times New Roman" w:eastAsia="Lucida Sans Unicode" w:hAnsi="Times New Roman" w:cs="Times New Roman"/>
          <w:sz w:val="24"/>
          <w:szCs w:val="24"/>
        </w:rPr>
        <w:t>tel. 64707480.</w:t>
      </w:r>
    </w:p>
    <w:p w:rsidR="00D21598"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Kontaktpersona tehniskajos jautājumos: Atbildīgā kontaktpersona kurināmā piegādes jautājumos: </w:t>
      </w:r>
    </w:p>
    <w:p w:rsidR="00C52998" w:rsidRPr="00C52998" w:rsidRDefault="00C52998" w:rsidP="00C52998">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proofErr w:type="gramStart"/>
      <w:r w:rsidR="00CD77A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roofErr w:type="gramEnd"/>
      <w:r w:rsidR="00CD77A0">
        <w:rPr>
          <w:rFonts w:ascii="Times New Roman" w:eastAsia="Times New Roman" w:hAnsi="Times New Roman" w:cs="Times New Roman"/>
          <w:color w:val="000000"/>
        </w:rPr>
        <w:t>tel.nr.</w:t>
      </w:r>
      <w:r w:rsidRPr="00737A87">
        <w:rPr>
          <w:rFonts w:ascii="Times New Roman" w:eastAsia="Times New Roman" w:hAnsi="Times New Roman" w:cs="Times New Roman"/>
          <w:color w:val="000000"/>
        </w:rPr>
        <w:t>22012870</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1.2. Iepirkuma priekšmets un CPV kods</w:t>
      </w:r>
    </w:p>
    <w:p w:rsidR="00D21598" w:rsidRDefault="00D21598" w:rsidP="00D21598">
      <w:pPr>
        <w:widowControl w:val="0"/>
        <w:spacing w:before="120" w:after="120" w:line="240" w:lineRule="auto"/>
        <w:ind w:left="709" w:hanging="709"/>
        <w:jc w:val="both"/>
        <w:rPr>
          <w:rFonts w:ascii="Times New Roman" w:eastAsia="Times New Roman" w:hAnsi="Times New Roman" w:cs="Times New Roman"/>
          <w:bCs/>
          <w:iCs/>
          <w:sz w:val="24"/>
          <w:szCs w:val="24"/>
        </w:rPr>
      </w:pPr>
      <w:r w:rsidRPr="00737A87">
        <w:rPr>
          <w:rFonts w:ascii="Times New Roman" w:eastAsia="Times New Roman" w:hAnsi="Times New Roman" w:cs="Times New Roman"/>
          <w:sz w:val="24"/>
          <w:szCs w:val="24"/>
        </w:rPr>
        <w:t xml:space="preserve">1.2.1. </w:t>
      </w:r>
      <w:r w:rsidRPr="00737A87">
        <w:rPr>
          <w:rFonts w:ascii="Times New Roman" w:eastAsia="Times New Roman" w:hAnsi="Times New Roman" w:cs="Times New Roman"/>
          <w:bCs/>
          <w:iCs/>
          <w:sz w:val="24"/>
          <w:szCs w:val="24"/>
        </w:rPr>
        <w:t>Iepirkuma priekšmets ir</w:t>
      </w:r>
      <w:proofErr w:type="gramStart"/>
      <w:r w:rsidRPr="00737A87">
        <w:rPr>
          <w:rFonts w:ascii="Times New Roman" w:eastAsia="Times New Roman" w:hAnsi="Times New Roman" w:cs="Times New Roman"/>
          <w:b/>
          <w:color w:val="000000"/>
          <w:sz w:val="24"/>
          <w:szCs w:val="24"/>
        </w:rPr>
        <w:t xml:space="preserve">  </w:t>
      </w:r>
      <w:proofErr w:type="gramEnd"/>
      <w:r w:rsidRPr="00737A87">
        <w:rPr>
          <w:rFonts w:ascii="Times New Roman" w:eastAsia="Times New Roman" w:hAnsi="Times New Roman" w:cs="Times New Roman"/>
          <w:b/>
          <w:color w:val="000000"/>
          <w:sz w:val="24"/>
          <w:szCs w:val="24"/>
        </w:rPr>
        <w:t>Kokskaidu granulu piegāde Valkas novada domei</w:t>
      </w:r>
      <w:r w:rsidRPr="00737A87">
        <w:rPr>
          <w:rFonts w:ascii="Times New Roman" w:eastAsia="Times New Roman" w:hAnsi="Times New Roman" w:cs="Times New Roman"/>
          <w:b/>
          <w:bCs/>
          <w:iCs/>
          <w:sz w:val="24"/>
          <w:szCs w:val="24"/>
        </w:rPr>
        <w:t xml:space="preserve"> saskaņā</w:t>
      </w:r>
      <w:r w:rsidRPr="00737A87">
        <w:rPr>
          <w:rFonts w:ascii="Times New Roman" w:eastAsia="Times New Roman" w:hAnsi="Times New Roman" w:cs="Times New Roman"/>
          <w:bCs/>
          <w:i/>
          <w:iCs/>
          <w:sz w:val="24"/>
          <w:szCs w:val="24"/>
        </w:rPr>
        <w:t xml:space="preserve"> </w:t>
      </w:r>
      <w:r w:rsidRPr="00737A87">
        <w:rPr>
          <w:rFonts w:ascii="Times New Roman" w:eastAsia="Times New Roman" w:hAnsi="Times New Roman" w:cs="Times New Roman"/>
          <w:bCs/>
          <w:iCs/>
          <w:sz w:val="24"/>
          <w:szCs w:val="24"/>
        </w:rPr>
        <w:t>ar pasūtītāja izstrādāto tehnisko specifikāciju (sk. pielikumu Nr.1 Tehniskā specifikācija).</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1.2.2. Iepirkuma nomenklatūras kods (CPV):</w:t>
      </w:r>
      <w:r w:rsidRPr="00737A87">
        <w:rPr>
          <w:rFonts w:ascii="Times New Roman" w:eastAsia="Times New Roman" w:hAnsi="Times New Roman" w:cs="Times New Roman"/>
          <w:bCs/>
          <w:iCs/>
          <w:sz w:val="24"/>
          <w:szCs w:val="24"/>
        </w:rPr>
        <w:t xml:space="preserve"> 09111400-4.</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1.3. </w:t>
      </w:r>
      <w:r w:rsidR="00D776AE">
        <w:rPr>
          <w:rFonts w:ascii="Times New Roman" w:eastAsia="Times New Roman" w:hAnsi="Times New Roman" w:cs="Times New Roman"/>
          <w:b/>
          <w:sz w:val="24"/>
          <w:szCs w:val="24"/>
        </w:rPr>
        <w:t>I</w:t>
      </w:r>
      <w:r w:rsidRPr="00737A87">
        <w:rPr>
          <w:rFonts w:ascii="Times New Roman" w:eastAsia="Times New Roman" w:hAnsi="Times New Roman" w:cs="Times New Roman"/>
          <w:b/>
          <w:sz w:val="24"/>
          <w:szCs w:val="24"/>
        </w:rPr>
        <w:t>epirkuma līguma izpildes vieta un laiks</w:t>
      </w:r>
    </w:p>
    <w:p w:rsidR="00D21598" w:rsidRPr="00737A87" w:rsidRDefault="00D21598" w:rsidP="00D21598">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Galvenā piegādes vieta: </w:t>
      </w:r>
      <w:proofErr w:type="spellStart"/>
      <w:r w:rsidRPr="00737A87">
        <w:rPr>
          <w:rFonts w:ascii="Times New Roman" w:eastAsia="Times New Roman" w:hAnsi="Times New Roman" w:cs="Times New Roman"/>
          <w:sz w:val="24"/>
          <w:szCs w:val="24"/>
        </w:rPr>
        <w:t>Valka,</w:t>
      </w:r>
      <w:r w:rsidR="0038358E">
        <w:rPr>
          <w:rFonts w:ascii="Times New Roman" w:eastAsia="Times New Roman" w:hAnsi="Times New Roman" w:cs="Times New Roman"/>
          <w:sz w:val="24"/>
          <w:szCs w:val="24"/>
        </w:rPr>
        <w:t>Valkas</w:t>
      </w:r>
      <w:proofErr w:type="spellEnd"/>
      <w:r w:rsidR="0038358E">
        <w:rPr>
          <w:rFonts w:ascii="Times New Roman" w:eastAsia="Times New Roman" w:hAnsi="Times New Roman" w:cs="Times New Roman"/>
          <w:sz w:val="24"/>
          <w:szCs w:val="24"/>
        </w:rPr>
        <w:t xml:space="preserve"> novads</w:t>
      </w:r>
      <w:r w:rsidR="00117B7D">
        <w:rPr>
          <w:rFonts w:ascii="Times New Roman" w:eastAsia="Times New Roman" w:hAnsi="Times New Roman" w:cs="Times New Roman"/>
          <w:sz w:val="24"/>
          <w:szCs w:val="24"/>
        </w:rPr>
        <w:t>,</w:t>
      </w:r>
      <w:r w:rsidRPr="00737A87">
        <w:rPr>
          <w:rFonts w:ascii="Times New Roman" w:eastAsia="Times New Roman" w:hAnsi="Times New Roman" w:cs="Times New Roman"/>
          <w:sz w:val="24"/>
          <w:szCs w:val="24"/>
        </w:rPr>
        <w:t xml:space="preserve"> Latvija, LV-4701.</w:t>
      </w:r>
    </w:p>
    <w:p w:rsidR="00D21598" w:rsidRPr="00737A87" w:rsidRDefault="00D21598" w:rsidP="00D21598">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Iepirkuma līguma termiņš ir 12 mēneši no līguma noslēgšanas brīža vai līdz līguma summas pilnīgai apguvei atkarībā no tā, kurš apstāklis iestājas pirmais.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1.4. Nosacījumi pretendentam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1.4.2. Ja piedāvājumu iesniedz personu grupa, pieteikumā norāda personu, kura pārstāv personu grupu iepirkuma procedūrā.</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raksta (protokola, vienošanās, līguma vai cita dokumenta) kopija, kurā norādīts grupas dalībnieku atbildības sadalījums.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1.4.4.</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Iepirkuma procedūra notiek arī tad, ja tajā ir pieteicies tikai viens pretendents.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1.5. Informācijas apmaiņas kārtība un nolikuma saņemšana</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1.5.1. Ar nolikumu var iepazīties un saņemt tos bez maksas Valkas novada domē Beverīnas ielā 3, Valkā līdz </w:t>
      </w:r>
      <w:proofErr w:type="gramStart"/>
      <w:r w:rsidRPr="00737A87">
        <w:rPr>
          <w:rFonts w:ascii="Times New Roman" w:eastAsia="Times New Roman" w:hAnsi="Times New Roman" w:cs="Times New Roman"/>
          <w:sz w:val="24"/>
          <w:szCs w:val="24"/>
        </w:rPr>
        <w:t>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proofErr w:type="gramEnd"/>
      <w:r w:rsidR="006A386F">
        <w:rPr>
          <w:rFonts w:ascii="Times New Roman" w:eastAsia="Times New Roman" w:hAnsi="Times New Roman" w:cs="Times New Roman"/>
          <w:sz w:val="24"/>
          <w:szCs w:val="24"/>
        </w:rPr>
        <w:t xml:space="preserve"> </w:t>
      </w:r>
      <w:r w:rsidR="00B23F4B" w:rsidRPr="00B23F4B">
        <w:rPr>
          <w:rFonts w:ascii="Times New Roman" w:eastAsia="Times New Roman" w:hAnsi="Times New Roman" w:cs="Times New Roman"/>
          <w:color w:val="000000" w:themeColor="text1"/>
          <w:sz w:val="24"/>
          <w:szCs w:val="24"/>
        </w:rPr>
        <w:t>27</w:t>
      </w:r>
      <w:r w:rsidR="00537707" w:rsidRPr="00B23F4B">
        <w:rPr>
          <w:rFonts w:ascii="Times New Roman" w:eastAsia="Times New Roman" w:hAnsi="Times New Roman" w:cs="Times New Roman"/>
          <w:color w:val="000000" w:themeColor="text1"/>
          <w:sz w:val="24"/>
          <w:szCs w:val="24"/>
        </w:rPr>
        <w:t>.</w:t>
      </w:r>
      <w:r w:rsidR="00537707" w:rsidRPr="00D74609">
        <w:rPr>
          <w:rFonts w:ascii="Times New Roman" w:eastAsia="Times New Roman" w:hAnsi="Times New Roman" w:cs="Times New Roman"/>
          <w:color w:val="000000" w:themeColor="text1"/>
          <w:sz w:val="24"/>
          <w:szCs w:val="24"/>
        </w:rPr>
        <w:t>decembrim</w:t>
      </w:r>
      <w:r w:rsidR="001C3467" w:rsidRPr="00D74609">
        <w:rPr>
          <w:rFonts w:ascii="Times New Roman" w:eastAsia="Times New Roman" w:hAnsi="Times New Roman" w:cs="Times New Roman"/>
          <w:color w:val="000000" w:themeColor="text1"/>
          <w:sz w:val="24"/>
          <w:szCs w:val="24"/>
        </w:rPr>
        <w:t xml:space="preserve"> </w:t>
      </w:r>
      <w:r w:rsidRPr="00D74609" w:rsidDel="008A207E">
        <w:rPr>
          <w:rFonts w:ascii="Times New Roman" w:eastAsia="Times New Roman" w:hAnsi="Times New Roman" w:cs="Times New Roman"/>
          <w:color w:val="000000" w:themeColor="text1"/>
          <w:sz w:val="24"/>
          <w:szCs w:val="24"/>
        </w:rPr>
        <w:t xml:space="preserve"> </w:t>
      </w:r>
      <w:r w:rsidRPr="00737A87">
        <w:rPr>
          <w:rFonts w:ascii="Times New Roman" w:eastAsia="Times New Roman" w:hAnsi="Times New Roman" w:cs="Times New Roman"/>
          <w:sz w:val="24"/>
          <w:szCs w:val="24"/>
        </w:rPr>
        <w:t>plkst. 14:00 katru darba dienu no plkst.8</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līdz plkst.12</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un no plkst.13</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līdz plkst.16</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un mājas lapā </w:t>
      </w:r>
      <w:proofErr w:type="spellStart"/>
      <w:r w:rsidRPr="00737A87">
        <w:rPr>
          <w:rFonts w:ascii="Times New Roman" w:eastAsia="Times New Roman" w:hAnsi="Times New Roman" w:cs="Times New Roman"/>
          <w:sz w:val="24"/>
          <w:szCs w:val="24"/>
        </w:rPr>
        <w:t>www.valka.lv</w:t>
      </w:r>
      <w:proofErr w:type="spellEnd"/>
      <w:r w:rsidRPr="00737A87">
        <w:rPr>
          <w:rFonts w:ascii="Times New Roman" w:eastAsia="Times New Roman" w:hAnsi="Times New Roman" w:cs="Times New Roman"/>
          <w:sz w:val="24"/>
          <w:szCs w:val="24"/>
        </w:rPr>
        <w:t xml:space="preserve"> sadaļā</w:t>
      </w:r>
      <w:r w:rsidRPr="00737A87">
        <w:rPr>
          <w:rFonts w:ascii="Times New Roman" w:eastAsia="Times New Roman" w:hAnsi="Times New Roman" w:cs="Times New Roman"/>
          <w:i/>
          <w:sz w:val="24"/>
          <w:szCs w:val="24"/>
        </w:rPr>
        <w:t xml:space="preserve"> Iepirkumi – Iepirkumi no EUR </w:t>
      </w:r>
      <w:r w:rsidR="00384405">
        <w:rPr>
          <w:rFonts w:ascii="Times New Roman" w:eastAsia="Times New Roman" w:hAnsi="Times New Roman" w:cs="Times New Roman"/>
          <w:i/>
          <w:sz w:val="24"/>
          <w:szCs w:val="24"/>
        </w:rPr>
        <w:t>10</w:t>
      </w:r>
      <w:r w:rsidRPr="00737A87">
        <w:rPr>
          <w:rFonts w:ascii="Times New Roman" w:eastAsia="Times New Roman" w:hAnsi="Times New Roman" w:cs="Times New Roman"/>
          <w:i/>
          <w:sz w:val="24"/>
          <w:szCs w:val="24"/>
        </w:rPr>
        <w:t xml:space="preserve">000 līdz 42000. </w:t>
      </w:r>
      <w:r w:rsidRPr="00737A87">
        <w:rPr>
          <w:rFonts w:ascii="Times New Roman" w:eastAsia="Times New Roman" w:hAnsi="Times New Roman" w:cs="Times New Roman"/>
          <w:sz w:val="24"/>
          <w:szCs w:val="24"/>
        </w:rPr>
        <w:t xml:space="preserve">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1.5.2. Informācijas apmaiņa starp pasūtītāju un pretendentiem notiek rakstveidā pa pastu, elektronisko pastu, faksu vai nododot</w:t>
      </w:r>
      <w:proofErr w:type="gramStart"/>
      <w:r w:rsidR="00D4203D">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personīgi.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1.6. Papildus informācijas sniegšana</w:t>
      </w:r>
    </w:p>
    <w:p w:rsidR="00D21598" w:rsidRPr="00737A87" w:rsidRDefault="00D21598" w:rsidP="00D21598">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1.6.1. Iepirkuma dokumentācija ir brīvi un tieši elektroniski pieejama </w:t>
      </w:r>
      <w:r w:rsidR="00D4203D">
        <w:rPr>
          <w:rFonts w:ascii="Times New Roman" w:eastAsia="Times New Roman" w:hAnsi="Times New Roman" w:cs="Times New Roman"/>
          <w:sz w:val="24"/>
          <w:szCs w:val="24"/>
        </w:rPr>
        <w:t>pasūtītāja tīmekļvietnē</w:t>
      </w:r>
      <w:r w:rsidRPr="00737A87">
        <w:rPr>
          <w:rFonts w:ascii="Times New Roman" w:eastAsia="Times New Roman" w:hAnsi="Times New Roman" w:cs="Times New Roman"/>
          <w:sz w:val="24"/>
          <w:szCs w:val="24"/>
        </w:rPr>
        <w:t xml:space="preserve"> </w:t>
      </w:r>
      <w:proofErr w:type="spellStart"/>
      <w:r w:rsidRPr="00737A87">
        <w:rPr>
          <w:rFonts w:ascii="Times New Roman" w:eastAsia="Times New Roman" w:hAnsi="Times New Roman" w:cs="Times New Roman"/>
          <w:sz w:val="24"/>
          <w:szCs w:val="24"/>
        </w:rPr>
        <w:lastRenderedPageBreak/>
        <w:t>www.valka.lv</w:t>
      </w:r>
      <w:proofErr w:type="spellEnd"/>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internetā sadaļā </w:t>
      </w:r>
      <w:r w:rsidRPr="00737A87">
        <w:rPr>
          <w:rFonts w:ascii="Times New Roman" w:eastAsia="Times New Roman" w:hAnsi="Times New Roman" w:cs="Times New Roman"/>
          <w:i/>
          <w:sz w:val="24"/>
          <w:szCs w:val="24"/>
        </w:rPr>
        <w:t xml:space="preserve">Iepirkumi – Iepirkumi no EUR </w:t>
      </w:r>
      <w:r w:rsidR="001C3467">
        <w:rPr>
          <w:rFonts w:ascii="Times New Roman" w:eastAsia="Times New Roman" w:hAnsi="Times New Roman" w:cs="Times New Roman"/>
          <w:i/>
          <w:sz w:val="24"/>
          <w:szCs w:val="24"/>
        </w:rPr>
        <w:t>10</w:t>
      </w:r>
      <w:r w:rsidRPr="00737A87">
        <w:rPr>
          <w:rFonts w:ascii="Times New Roman" w:eastAsia="Times New Roman" w:hAnsi="Times New Roman" w:cs="Times New Roman"/>
          <w:i/>
          <w:sz w:val="24"/>
          <w:szCs w:val="24"/>
        </w:rPr>
        <w:t xml:space="preserve">000 līdz </w:t>
      </w:r>
      <w:r w:rsidR="001C3467">
        <w:rPr>
          <w:rFonts w:ascii="Times New Roman" w:eastAsia="Times New Roman" w:hAnsi="Times New Roman" w:cs="Times New Roman"/>
          <w:i/>
          <w:sz w:val="24"/>
          <w:szCs w:val="24"/>
        </w:rPr>
        <w:t xml:space="preserve"> </w:t>
      </w:r>
      <w:r w:rsidR="00384405">
        <w:rPr>
          <w:rFonts w:ascii="Times New Roman" w:eastAsia="Times New Roman" w:hAnsi="Times New Roman" w:cs="Times New Roman"/>
          <w:i/>
          <w:sz w:val="24"/>
          <w:szCs w:val="24"/>
        </w:rPr>
        <w:t>42</w:t>
      </w:r>
      <w:r w:rsidRPr="00737A87">
        <w:rPr>
          <w:rFonts w:ascii="Times New Roman" w:eastAsia="Times New Roman" w:hAnsi="Times New Roman" w:cs="Times New Roman"/>
          <w:i/>
          <w:sz w:val="24"/>
          <w:szCs w:val="24"/>
        </w:rPr>
        <w:t>000.</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1.6.2. Lejupielādējot nolikumu, ieinteresētais piegādātājs uzņemas atbildību sekot līdzi iepirkuma komisijas sniegtajai papildus informācijai, kas tiek publicēta</w:t>
      </w:r>
      <w:r w:rsidR="00B23F4B" w:rsidRPr="00737A87">
        <w:rPr>
          <w:rFonts w:ascii="Times New Roman" w:eastAsia="Times New Roman" w:hAnsi="Times New Roman" w:cs="Times New Roman"/>
          <w:sz w:val="24"/>
          <w:szCs w:val="24"/>
        </w:rPr>
        <w:t xml:space="preserve"> </w:t>
      </w:r>
      <w:r w:rsidR="00D4203D">
        <w:rPr>
          <w:rFonts w:ascii="Times New Roman" w:eastAsia="Times New Roman" w:hAnsi="Times New Roman" w:cs="Times New Roman"/>
          <w:sz w:val="24"/>
          <w:szCs w:val="24"/>
        </w:rPr>
        <w:t>pasūtītāja tīmekļvietnē</w:t>
      </w:r>
      <w:r w:rsidRPr="00737A87">
        <w:rPr>
          <w:rFonts w:ascii="Times New Roman" w:eastAsia="Times New Roman" w:hAnsi="Times New Roman" w:cs="Times New Roman"/>
          <w:sz w:val="24"/>
          <w:szCs w:val="24"/>
        </w:rPr>
        <w:t xml:space="preserve"> </w:t>
      </w:r>
      <w:hyperlink r:id="rId9" w:history="1">
        <w:r w:rsidR="00D4203D" w:rsidRPr="00510936">
          <w:rPr>
            <w:rStyle w:val="Hyperlink"/>
            <w:rFonts w:ascii="Times New Roman" w:eastAsia="Times New Roman" w:hAnsi="Times New Roman" w:cs="Times New Roman"/>
            <w:sz w:val="24"/>
            <w:szCs w:val="24"/>
          </w:rPr>
          <w:t>www.valka.lv</w:t>
        </w:r>
      </w:hyperlink>
      <w:r w:rsidR="00D4203D">
        <w:rPr>
          <w:rFonts w:ascii="Times New Roman" w:eastAsia="Times New Roman" w:hAnsi="Times New Roman" w:cs="Times New Roman"/>
          <w:sz w:val="24"/>
          <w:szCs w:val="24"/>
        </w:rPr>
        <w:t>, sadaļā pašvaldības iepirkumi</w:t>
      </w:r>
      <w:r w:rsidRPr="00737A87">
        <w:rPr>
          <w:rFonts w:ascii="Times New Roman" w:eastAsia="Times New Roman" w:hAnsi="Times New Roman" w:cs="Times New Roman"/>
          <w:sz w:val="24"/>
          <w:szCs w:val="24"/>
        </w:rPr>
        <w:t xml:space="preserve">.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1.6.3. Ieinteresētajiem piegādātāji ir jāpieprasa papildus informāciju par nolikumu un iepirkuma procedūru savlaicīgi, lai iepirkuma komisija papildus informāciju par nolikumu varētu sagatavot un sniegt ne vēlāk kā </w:t>
      </w:r>
      <w:r w:rsidR="006A386F">
        <w:rPr>
          <w:rFonts w:ascii="Times New Roman" w:eastAsia="Times New Roman" w:hAnsi="Times New Roman" w:cs="Times New Roman"/>
          <w:sz w:val="24"/>
          <w:szCs w:val="24"/>
        </w:rPr>
        <w:t xml:space="preserve">četras </w:t>
      </w:r>
      <w:r w:rsidRPr="00737A87">
        <w:rPr>
          <w:rFonts w:ascii="Times New Roman" w:eastAsia="Times New Roman" w:hAnsi="Times New Roman" w:cs="Times New Roman"/>
          <w:sz w:val="24"/>
          <w:szCs w:val="24"/>
        </w:rPr>
        <w:t>darba dienas pirms piedāvājuma iesniegšanas termiņa beigām.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1.6.4. Papildus informāciju iepirkuma komisija nosūta ieinteresētajam piegādātājam, kas uzdevis jautājumu, un vienlaikus ievieto šo informāciju </w:t>
      </w:r>
      <w:r w:rsidR="00D4203D">
        <w:rPr>
          <w:rFonts w:ascii="Times New Roman" w:eastAsia="Times New Roman" w:hAnsi="Times New Roman" w:cs="Times New Roman"/>
          <w:sz w:val="24"/>
          <w:szCs w:val="24"/>
        </w:rPr>
        <w:t xml:space="preserve">pasūtītāja tīmekļvietnē </w:t>
      </w:r>
      <w:proofErr w:type="spellStart"/>
      <w:r w:rsidR="00D4203D">
        <w:rPr>
          <w:rFonts w:ascii="Times New Roman" w:eastAsia="Times New Roman" w:hAnsi="Times New Roman" w:cs="Times New Roman"/>
          <w:sz w:val="24"/>
          <w:szCs w:val="24"/>
        </w:rPr>
        <w:t>www.valka.lv</w:t>
      </w:r>
      <w:proofErr w:type="spellEnd"/>
      <w:r w:rsidRPr="00737A87">
        <w:rPr>
          <w:rFonts w:ascii="Times New Roman" w:eastAsia="Times New Roman" w:hAnsi="Times New Roman" w:cs="Times New Roman"/>
          <w:sz w:val="24"/>
          <w:szCs w:val="24"/>
        </w:rPr>
        <w:t xml:space="preserve"> </w:t>
      </w:r>
      <w:r w:rsidR="00D4203D">
        <w:rPr>
          <w:rFonts w:ascii="Times New Roman" w:eastAsia="Times New Roman" w:hAnsi="Times New Roman" w:cs="Times New Roman"/>
          <w:sz w:val="24"/>
          <w:szCs w:val="24"/>
        </w:rPr>
        <w:t>sadaļā pašvaldības iepirkumi</w:t>
      </w:r>
      <w:r w:rsidRPr="00737A87">
        <w:rPr>
          <w:rFonts w:ascii="Times New Roman" w:eastAsia="Times New Roman" w:hAnsi="Times New Roman" w:cs="Times New Roman"/>
          <w:sz w:val="24"/>
          <w:szCs w:val="24"/>
        </w:rPr>
        <w:t>.</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1.7. Piedāvājuma iesniegšana un atvēršana</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Ieinteresētie piegādātāji piedāvājumus var iesniegt līdz </w:t>
      </w:r>
      <w:proofErr w:type="gramStart"/>
      <w:r w:rsidRPr="00737A87">
        <w:rPr>
          <w:rFonts w:ascii="Times New Roman" w:eastAsia="Times New Roman" w:hAnsi="Times New Roman" w:cs="Times New Roman"/>
          <w:bCs/>
          <w:iCs/>
          <w:sz w:val="24"/>
          <w:szCs w:val="24"/>
          <w:lang w:eastAsia="ar-SA"/>
        </w:rPr>
        <w:t>201</w:t>
      </w:r>
      <w:r w:rsidR="00FE67B5">
        <w:rPr>
          <w:rFonts w:ascii="Times New Roman" w:eastAsia="Times New Roman" w:hAnsi="Times New Roman" w:cs="Times New Roman"/>
          <w:bCs/>
          <w:iCs/>
          <w:sz w:val="24"/>
          <w:szCs w:val="24"/>
          <w:lang w:eastAsia="ar-SA"/>
        </w:rPr>
        <w:t>7</w:t>
      </w:r>
      <w:r w:rsidRPr="00737A87">
        <w:rPr>
          <w:rFonts w:ascii="Times New Roman" w:eastAsia="Times New Roman" w:hAnsi="Times New Roman" w:cs="Times New Roman"/>
          <w:bCs/>
          <w:iCs/>
          <w:sz w:val="24"/>
          <w:szCs w:val="24"/>
          <w:lang w:eastAsia="ar-SA"/>
        </w:rPr>
        <w:t>.gada</w:t>
      </w:r>
      <w:proofErr w:type="gramEnd"/>
      <w:r w:rsidR="006A386F">
        <w:rPr>
          <w:rFonts w:ascii="Times New Roman" w:eastAsia="Times New Roman" w:hAnsi="Times New Roman" w:cs="Times New Roman"/>
          <w:bCs/>
          <w:iCs/>
          <w:sz w:val="24"/>
          <w:szCs w:val="24"/>
          <w:lang w:eastAsia="ar-SA"/>
        </w:rPr>
        <w:t xml:space="preserve"> </w:t>
      </w:r>
      <w:r w:rsidR="00B23F4B" w:rsidRPr="00B23F4B">
        <w:rPr>
          <w:rFonts w:ascii="Times New Roman" w:eastAsia="Times New Roman" w:hAnsi="Times New Roman" w:cs="Times New Roman"/>
          <w:bCs/>
          <w:iCs/>
          <w:color w:val="000000" w:themeColor="text1"/>
          <w:sz w:val="24"/>
          <w:szCs w:val="24"/>
          <w:lang w:eastAsia="ar-SA"/>
        </w:rPr>
        <w:t>27.</w:t>
      </w:r>
      <w:r w:rsidR="00537707" w:rsidRPr="00B23F4B">
        <w:rPr>
          <w:rFonts w:ascii="Times New Roman" w:eastAsia="Times New Roman" w:hAnsi="Times New Roman" w:cs="Times New Roman"/>
          <w:bCs/>
          <w:iCs/>
          <w:color w:val="000000" w:themeColor="text1"/>
          <w:sz w:val="24"/>
          <w:szCs w:val="24"/>
          <w:lang w:eastAsia="ar-SA"/>
        </w:rPr>
        <w:t>decembrim</w:t>
      </w:r>
      <w:r w:rsidRPr="00D74609">
        <w:rPr>
          <w:rFonts w:ascii="Times New Roman" w:eastAsia="Times New Roman" w:hAnsi="Times New Roman" w:cs="Times New Roman"/>
          <w:bCs/>
          <w:iCs/>
          <w:color w:val="000000" w:themeColor="text1"/>
          <w:sz w:val="24"/>
          <w:szCs w:val="24"/>
          <w:lang w:eastAsia="ar-SA"/>
        </w:rPr>
        <w:t xml:space="preserve">, </w:t>
      </w:r>
      <w:r w:rsidR="00D4203D">
        <w:rPr>
          <w:rFonts w:ascii="Times New Roman" w:eastAsia="Times New Roman" w:hAnsi="Times New Roman" w:cs="Times New Roman"/>
          <w:bCs/>
          <w:iCs/>
          <w:sz w:val="24"/>
          <w:szCs w:val="24"/>
          <w:lang w:eastAsia="ar-SA"/>
        </w:rPr>
        <w:t>plkst.10</w:t>
      </w:r>
      <w:r w:rsidRPr="00737A87">
        <w:rPr>
          <w:rFonts w:ascii="Times New Roman" w:eastAsia="Times New Roman" w:hAnsi="Times New Roman" w:cs="Times New Roman"/>
          <w:bCs/>
          <w:iCs/>
          <w:sz w:val="24"/>
          <w:szCs w:val="24"/>
          <w:lang w:eastAsia="ar-SA"/>
        </w:rPr>
        <w:t>:00, Valkas novada domē,</w:t>
      </w:r>
      <w:r w:rsidRPr="00737A87">
        <w:rPr>
          <w:rFonts w:ascii="Times New Roman" w:eastAsia="Times New Roman" w:hAnsi="Times New Roman" w:cs="Times New Roman"/>
          <w:bCs/>
          <w:iCs/>
          <w:sz w:val="24"/>
          <w:szCs w:val="24"/>
          <w:lang w:eastAsia="ar-SA"/>
        </w:rPr>
        <w:tab/>
        <w:t xml:space="preserve"> Beverīnas ielā 3, Valkā, iesniedzot personīgi vai atsūtot pa pastu. Piedāvājumam jābūt saņemtam šajā punktā norādītajā adresē un noteiktajā termiņā.</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Ieinteresētais piegādātājs, iesniedzot piedāvājumu, reģistrējas pretendentu sarakstā, kas apliecina</w:t>
      </w:r>
      <w:r w:rsidR="00B23F4B" w:rsidRPr="00737A87">
        <w:rPr>
          <w:rFonts w:ascii="Times New Roman" w:eastAsia="Times New Roman" w:hAnsi="Times New Roman" w:cs="Times New Roman"/>
          <w:bCs/>
          <w:iCs/>
          <w:sz w:val="24"/>
          <w:szCs w:val="24"/>
          <w:lang w:eastAsia="ar-SA"/>
        </w:rPr>
        <w:t xml:space="preserve">, </w:t>
      </w:r>
      <w:r w:rsidRPr="00737A87">
        <w:rPr>
          <w:rFonts w:ascii="Times New Roman" w:eastAsia="Times New Roman" w:hAnsi="Times New Roman" w:cs="Times New Roman"/>
          <w:bCs/>
          <w:iCs/>
          <w:sz w:val="24"/>
          <w:szCs w:val="24"/>
          <w:lang w:eastAsia="ar-SA"/>
        </w:rPr>
        <w:t>ka</w:t>
      </w:r>
      <w:proofErr w:type="gramStart"/>
      <w:r w:rsidRPr="00737A87">
        <w:rPr>
          <w:rFonts w:ascii="Times New Roman" w:eastAsia="Times New Roman" w:hAnsi="Times New Roman" w:cs="Times New Roman"/>
          <w:bCs/>
          <w:iCs/>
          <w:sz w:val="24"/>
          <w:szCs w:val="24"/>
          <w:lang w:eastAsia="ar-SA"/>
        </w:rPr>
        <w:t xml:space="preserve">  </w:t>
      </w:r>
      <w:proofErr w:type="gramEnd"/>
      <w:r w:rsidRPr="00737A87">
        <w:rPr>
          <w:rFonts w:ascii="Times New Roman" w:eastAsia="Times New Roman" w:hAnsi="Times New Roman" w:cs="Times New Roman"/>
          <w:bCs/>
          <w:iCs/>
          <w:sz w:val="24"/>
          <w:szCs w:val="24"/>
          <w:lang w:eastAsia="ar-SA"/>
        </w:rPr>
        <w:t>piedāvājums saņemts (ar norādi par piedāvājuma saņemšanas laiku).</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rsidR="00D21598" w:rsidRPr="00737A87" w:rsidRDefault="00D21598" w:rsidP="00D21598">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1.8. Piedāvājuma grozīšana un atsaukšana</w:t>
      </w:r>
    </w:p>
    <w:p w:rsidR="00D21598" w:rsidRPr="00737A87" w:rsidRDefault="00D21598" w:rsidP="00D21598">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w:t>
      </w:r>
      <w:r w:rsidR="00D4203D" w:rsidRPr="00737A87">
        <w:rPr>
          <w:rFonts w:ascii="Times New Roman" w:eastAsia="Times New Roman" w:hAnsi="Times New Roman" w:cs="Times New Roman"/>
          <w:bCs/>
          <w:iCs/>
          <w:sz w:val="24"/>
          <w:szCs w:val="24"/>
          <w:lang w:eastAsia="ar-SA"/>
        </w:rPr>
        <w:t xml:space="preserve"> </w:t>
      </w:r>
      <w:r w:rsidRPr="00737A87">
        <w:rPr>
          <w:rFonts w:ascii="Times New Roman" w:eastAsia="Times New Roman" w:hAnsi="Times New Roman" w:cs="Times New Roman"/>
          <w:bCs/>
          <w:iCs/>
          <w:sz w:val="24"/>
          <w:szCs w:val="24"/>
          <w:lang w:eastAsia="ar-SA"/>
        </w:rPr>
        <w:t>vai</w:t>
      </w:r>
      <w:proofErr w:type="gramStart"/>
      <w:r w:rsidRPr="00737A87">
        <w:rPr>
          <w:rFonts w:ascii="Times New Roman" w:eastAsia="Times New Roman" w:hAnsi="Times New Roman" w:cs="Times New Roman"/>
          <w:bCs/>
          <w:iCs/>
          <w:sz w:val="24"/>
          <w:szCs w:val="24"/>
          <w:lang w:eastAsia="ar-SA"/>
        </w:rPr>
        <w:t xml:space="preserve"> nosūtot pasūtītājam pa pastu paziņojumu par atsaukumu</w:t>
      </w:r>
      <w:proofErr w:type="gramEnd"/>
      <w:r w:rsidRPr="00737A87">
        <w:rPr>
          <w:rFonts w:ascii="Times New Roman" w:eastAsia="Times New Roman" w:hAnsi="Times New Roman" w:cs="Times New Roman"/>
          <w:bCs/>
          <w:iCs/>
          <w:sz w:val="24"/>
          <w:szCs w:val="24"/>
          <w:lang w:eastAsia="ar-SA"/>
        </w:rPr>
        <w:t>. Pieteikuma atsaukšanai ir bezierunu raksturs un tā izslēdz pretendentu no tālākas dalības iepirkumā.</w:t>
      </w:r>
    </w:p>
    <w:p w:rsidR="00D21598" w:rsidRPr="00737A87" w:rsidRDefault="00D21598" w:rsidP="00D21598">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grozīt savu piedāvājumu līdz piedāvājumu iesniegšanas termiņa beigām, ierodoties personīgi piedāvājumu uzglabāšanas vietā Valkas novada domē, Beverīnas ielā 3, Valkā un apmainot piedāvājumu vai</w:t>
      </w:r>
      <w:proofErr w:type="gramStart"/>
      <w:r w:rsidRPr="00737A87">
        <w:rPr>
          <w:rFonts w:ascii="Times New Roman" w:eastAsia="Times New Roman" w:hAnsi="Times New Roman" w:cs="Times New Roman"/>
          <w:bCs/>
          <w:iCs/>
          <w:sz w:val="24"/>
          <w:szCs w:val="24"/>
          <w:lang w:eastAsia="ar-SA"/>
        </w:rPr>
        <w:t xml:space="preserve"> nosūtot pasūtītājam pa pastu jaunu piedāvājumu</w:t>
      </w:r>
      <w:proofErr w:type="gramEnd"/>
      <w:r w:rsidRPr="00737A87">
        <w:rPr>
          <w:rFonts w:ascii="Times New Roman" w:eastAsia="Times New Roman" w:hAnsi="Times New Roman" w:cs="Times New Roman"/>
          <w:bCs/>
          <w:iCs/>
          <w:sz w:val="24"/>
          <w:szCs w:val="24"/>
          <w:lang w:eastAsia="ar-SA"/>
        </w:rPr>
        <w:t>. Piedāvājuma grozīšanas gadījumā par piedāvājuma iesniegšanas laiku tiks uzskatīts pēdējā piedāvājuma iesniegšanas brīdis.</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1.9. Piedāvājuma noformēšanas kārtība</w:t>
      </w:r>
    </w:p>
    <w:p w:rsidR="00D21598" w:rsidRPr="00737A87" w:rsidRDefault="00D21598" w:rsidP="00D21598">
      <w:pPr>
        <w:widowControl w:val="0"/>
        <w:numPr>
          <w:ilvl w:val="2"/>
          <w:numId w:val="5"/>
        </w:num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Piedāvājums (viens oriģināls, viena kopija) sastāv no:</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Pieteikuma dalībai iepirkumā (saskaņā ar 1.pielikumu „Pieteikums dalībai iepirkumā”);</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Pretendentu atlases dokumentiem;</w:t>
      </w:r>
    </w:p>
    <w:p w:rsidR="00D21598" w:rsidRPr="00737A87" w:rsidRDefault="0038358E"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Finanš</w:t>
      </w:r>
      <w:r w:rsidR="00D21598" w:rsidRPr="00737A87">
        <w:rPr>
          <w:rFonts w:ascii="Times New Roman" w:eastAsia="Times New Roman" w:hAnsi="Times New Roman" w:cs="Times New Roman"/>
          <w:bCs/>
          <w:sz w:val="24"/>
          <w:szCs w:val="24"/>
        </w:rPr>
        <w:t>u piedāvājums (4.pielikums)</w:t>
      </w:r>
      <w:r w:rsidR="00D21598" w:rsidRPr="00737A87">
        <w:rPr>
          <w:rFonts w:ascii="Times New Roman" w:eastAsia="Times New Roman" w:hAnsi="Times New Roman" w:cs="Times New Roman"/>
          <w:sz w:val="24"/>
          <w:szCs w:val="24"/>
        </w:rPr>
        <w:t>;</w:t>
      </w:r>
    </w:p>
    <w:p w:rsidR="00D21598" w:rsidRPr="00737A87" w:rsidRDefault="00D21598" w:rsidP="00D21598">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Tehniskais piedāvājums (3.pielikums).</w:t>
      </w:r>
    </w:p>
    <w:p w:rsidR="00D21598" w:rsidRPr="00737A87" w:rsidRDefault="00D21598" w:rsidP="00D21598">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Piedāvājuma oriģinālu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un kopiju iesniedz atsevišķi slēgtā aploksnē, uz kuras norāda: </w:t>
      </w:r>
    </w:p>
    <w:p w:rsidR="00D21598" w:rsidRPr="00737A87" w:rsidRDefault="00D21598" w:rsidP="00D21598">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Pasūtītāja nosaukums un adrese;</w:t>
      </w:r>
    </w:p>
    <w:p w:rsidR="00D21598" w:rsidRPr="00737A87" w:rsidRDefault="00D21598" w:rsidP="00D21598">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nosaukums un adrese;</w:t>
      </w:r>
    </w:p>
    <w:p w:rsidR="00D21598" w:rsidRPr="00737A87" w:rsidRDefault="00D21598" w:rsidP="00D21598">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“Piedāvājums iepirkumam</w:t>
      </w:r>
      <w:r w:rsidRPr="00737A87">
        <w:rPr>
          <w:rFonts w:ascii="Times New Roman" w:eastAsia="Times New Roman" w:hAnsi="Times New Roman" w:cs="Times New Roman"/>
          <w:b/>
          <w:color w:val="000000"/>
          <w:sz w:val="24"/>
          <w:szCs w:val="24"/>
        </w:rPr>
        <w:t xml:space="preserve"> “Kokskaidu granulu piegāde Valkas novada domei</w:t>
      </w:r>
      <w:r w:rsidRPr="00737A87">
        <w:rPr>
          <w:rFonts w:ascii="Times New Roman" w:eastAsia="Times New Roman" w:hAnsi="Times New Roman" w:cs="Times New Roman"/>
          <w:sz w:val="24"/>
          <w:szCs w:val="24"/>
        </w:rPr>
        <w:t>”, iepirkuma ID</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Nr. VND/201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w:t>
      </w:r>
      <w:r w:rsidR="000B6922">
        <w:rPr>
          <w:rFonts w:ascii="Times New Roman" w:eastAsia="Times New Roman" w:hAnsi="Times New Roman" w:cs="Times New Roman"/>
          <w:sz w:val="24"/>
          <w:szCs w:val="24"/>
        </w:rPr>
        <w:t>36</w:t>
      </w:r>
      <w:r w:rsidRPr="00737A87">
        <w:rPr>
          <w:rFonts w:ascii="Times New Roman" w:eastAsia="Times New Roman" w:hAnsi="Times New Roman" w:cs="Times New Roman"/>
          <w:sz w:val="24"/>
          <w:szCs w:val="24"/>
        </w:rPr>
        <w:t>M;</w:t>
      </w:r>
    </w:p>
    <w:p w:rsidR="00D21598" w:rsidRPr="00737A87" w:rsidRDefault="00D21598" w:rsidP="00D21598">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Atzīme „Neatvērt līdz </w:t>
      </w:r>
      <w:proofErr w:type="gramStart"/>
      <w:r w:rsidRPr="00737A87">
        <w:rPr>
          <w:rFonts w:ascii="Times New Roman" w:eastAsia="Times New Roman" w:hAnsi="Times New Roman" w:cs="Times New Roman"/>
          <w:sz w:val="24"/>
          <w:szCs w:val="24"/>
        </w:rPr>
        <w:t>201</w:t>
      </w:r>
      <w:r w:rsidR="001C3467">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proofErr w:type="gramEnd"/>
      <w:r w:rsidR="006A386F">
        <w:rPr>
          <w:rFonts w:ascii="Times New Roman" w:eastAsia="Times New Roman" w:hAnsi="Times New Roman" w:cs="Times New Roman"/>
          <w:sz w:val="24"/>
          <w:szCs w:val="24"/>
        </w:rPr>
        <w:t xml:space="preserve"> </w:t>
      </w:r>
      <w:r w:rsidR="00B23F4B" w:rsidRPr="00B23F4B">
        <w:rPr>
          <w:rFonts w:ascii="Times New Roman" w:eastAsia="Times New Roman" w:hAnsi="Times New Roman" w:cs="Times New Roman"/>
          <w:color w:val="000000" w:themeColor="text1"/>
          <w:sz w:val="24"/>
          <w:szCs w:val="24"/>
        </w:rPr>
        <w:t>27</w:t>
      </w:r>
      <w:r w:rsidR="00537707" w:rsidRPr="00D4203D">
        <w:rPr>
          <w:rFonts w:ascii="Times New Roman" w:eastAsia="Times New Roman" w:hAnsi="Times New Roman" w:cs="Times New Roman"/>
          <w:color w:val="FF0000"/>
          <w:sz w:val="24"/>
          <w:szCs w:val="24"/>
        </w:rPr>
        <w:t>.</w:t>
      </w:r>
      <w:r w:rsidR="00537707" w:rsidRPr="00D74609">
        <w:rPr>
          <w:rFonts w:ascii="Times New Roman" w:eastAsia="Times New Roman" w:hAnsi="Times New Roman" w:cs="Times New Roman"/>
          <w:color w:val="000000" w:themeColor="text1"/>
          <w:sz w:val="24"/>
          <w:szCs w:val="24"/>
        </w:rPr>
        <w:t xml:space="preserve">decembrim </w:t>
      </w:r>
      <w:r w:rsidR="00D4203D">
        <w:rPr>
          <w:rFonts w:ascii="Times New Roman" w:eastAsia="Times New Roman" w:hAnsi="Times New Roman" w:cs="Times New Roman"/>
          <w:color w:val="000000" w:themeColor="text1"/>
          <w:sz w:val="24"/>
          <w:szCs w:val="24"/>
        </w:rPr>
        <w:t>10</w:t>
      </w:r>
      <w:r w:rsidRPr="00737A87">
        <w:rPr>
          <w:rFonts w:ascii="Times New Roman" w:eastAsia="Times New Roman" w:hAnsi="Times New Roman" w:cs="Times New Roman"/>
          <w:sz w:val="24"/>
          <w:szCs w:val="24"/>
        </w:rPr>
        <w:t>:00.”</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D21598" w:rsidRPr="00737A87" w:rsidRDefault="00D21598" w:rsidP="00D21598">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apliecina iesniegto dokumentu kopiju pareizību atbilstoši Dokumentu juridiskā spēka likuma un Ministru kabineta </w:t>
      </w:r>
      <w:proofErr w:type="gramStart"/>
      <w:r w:rsidRPr="00737A87">
        <w:rPr>
          <w:rFonts w:ascii="Times New Roman" w:eastAsia="Times New Roman" w:hAnsi="Times New Roman" w:cs="Times New Roman"/>
          <w:sz w:val="24"/>
          <w:szCs w:val="24"/>
        </w:rPr>
        <w:t>2010.gada</w:t>
      </w:r>
      <w:proofErr w:type="gramEnd"/>
      <w:r w:rsidRPr="00737A87">
        <w:rPr>
          <w:rFonts w:ascii="Times New Roman" w:eastAsia="Times New Roman" w:hAnsi="Times New Roman" w:cs="Times New Roman"/>
          <w:sz w:val="24"/>
          <w:szCs w:val="24"/>
        </w:rPr>
        <w:t xml:space="preserve">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rsidR="00D21598" w:rsidRPr="00737A87" w:rsidRDefault="00D21598" w:rsidP="00D21598">
      <w:pPr>
        <w:widowControl w:val="0"/>
        <w:spacing w:before="120" w:after="120" w:line="240" w:lineRule="auto"/>
        <w:ind w:left="709"/>
        <w:jc w:val="both"/>
        <w:rPr>
          <w:rFonts w:ascii="Times New Roman" w:eastAsia="Times New Roman" w:hAnsi="Times New Roman" w:cs="Times New Roman"/>
          <w:sz w:val="24"/>
          <w:szCs w:val="24"/>
        </w:rPr>
      </w:pPr>
    </w:p>
    <w:p w:rsidR="00D21598" w:rsidRPr="00737A87" w:rsidRDefault="00D21598" w:rsidP="00D21598">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PRETENDENTU ATLASES NOSACĪJUMI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2.1.</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Pretendentu atlases nosacījumi ir obligāti visiem pretendentiem, kuri vēlas iegūt tiesības izpildīt pasūtījumu un slēgt iepirkuma līgumu.</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Pasūtītājs izslēdz pretendentu no dalības iepirkumā jebkurā no šādiem gadījumiem: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2.2.2.</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pretendentam Latvijā vai valstī, kurā tas reģistrēts vai atrodas tā pastāvīgā dzīvesvieta, ir nodokļu parādi, tajā skaitā valsts sociālās apdrošināšanas iemaksu parādi, kas kopsummā kādā no valstīm pārsniedz 150 </w:t>
      </w:r>
      <w:proofErr w:type="spellStart"/>
      <w:r w:rsidRPr="00737A87">
        <w:rPr>
          <w:rFonts w:ascii="Times New Roman" w:eastAsia="Times New Roman" w:hAnsi="Times New Roman" w:cs="Times New Roman"/>
          <w:sz w:val="24"/>
          <w:szCs w:val="24"/>
        </w:rPr>
        <w:t>euro</w:t>
      </w:r>
      <w:proofErr w:type="spellEnd"/>
      <w:r w:rsidRPr="00737A87">
        <w:rPr>
          <w:rFonts w:ascii="Times New Roman" w:eastAsia="Times New Roman" w:hAnsi="Times New Roman" w:cs="Times New Roman"/>
          <w:sz w:val="24"/>
          <w:szCs w:val="24"/>
        </w:rPr>
        <w:t xml:space="preserve">, dienā, kad </w:t>
      </w:r>
      <w:r w:rsidR="001C3467">
        <w:rPr>
          <w:rFonts w:ascii="Times New Roman" w:eastAsia="Times New Roman" w:hAnsi="Times New Roman" w:cs="Times New Roman"/>
          <w:sz w:val="24"/>
          <w:szCs w:val="24"/>
        </w:rPr>
        <w:t xml:space="preserve"> notiek pēdējā piedāvājumu iesniegšanas diena</w:t>
      </w:r>
      <w:r w:rsidR="006A386F">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vai arī dienā, kad pieņemts lēmums par iespējamu līguma slēgšanas tiesību piešķiršanu.</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2.3.</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3. IESNIEDZAMIE DOKUMENTI</w:t>
      </w:r>
    </w:p>
    <w:p w:rsidR="00D21598" w:rsidRPr="00737A87" w:rsidRDefault="00D21598" w:rsidP="00D21598">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737A87">
        <w:rPr>
          <w:rFonts w:ascii="Times New Roman" w:eastAsia="Times New Roman" w:hAnsi="Times New Roman" w:cs="Times New Roman"/>
          <w:bCs/>
          <w:sz w:val="24"/>
          <w:szCs w:val="24"/>
        </w:rPr>
        <w:lastRenderedPageBreak/>
        <w:t>3.1.</w:t>
      </w:r>
      <w:proofErr w:type="gramStart"/>
      <w:r w:rsidRPr="00737A87">
        <w:rPr>
          <w:rFonts w:ascii="Times New Roman" w:eastAsia="Times New Roman" w:hAnsi="Times New Roman" w:cs="Times New Roman"/>
          <w:bCs/>
          <w:sz w:val="24"/>
          <w:szCs w:val="24"/>
        </w:rPr>
        <w:t xml:space="preserve">    </w:t>
      </w:r>
      <w:proofErr w:type="gramEnd"/>
      <w:r w:rsidRPr="00737A87">
        <w:rPr>
          <w:rFonts w:ascii="Times New Roman" w:eastAsia="Times New Roman" w:hAnsi="Times New Roman" w:cs="Times New Roman"/>
          <w:bCs/>
          <w:sz w:val="24"/>
          <w:szCs w:val="24"/>
        </w:rPr>
        <w:t>Pieteikums dalībai iepirkumā atbilstoši nolikuma 1.pielikumam.</w:t>
      </w:r>
    </w:p>
    <w:p w:rsidR="00D21598" w:rsidRPr="00D36719" w:rsidRDefault="00D21598" w:rsidP="00D21598">
      <w:pPr>
        <w:widowControl w:val="0"/>
        <w:autoSpaceDE w:val="0"/>
        <w:spacing w:after="0" w:line="240" w:lineRule="auto"/>
        <w:jc w:val="both"/>
        <w:rPr>
          <w:rFonts w:ascii="Times New Roman" w:eastAsia="Times New Roman" w:hAnsi="Times New Roman" w:cs="Times New Roman"/>
          <w:color w:val="000000" w:themeColor="text1"/>
          <w:sz w:val="24"/>
          <w:szCs w:val="24"/>
        </w:rPr>
      </w:pPr>
      <w:r w:rsidRPr="00D36719">
        <w:rPr>
          <w:rFonts w:ascii="Times New Roman" w:eastAsia="Times New Roman" w:hAnsi="Times New Roman" w:cs="Times New Roman"/>
          <w:color w:val="000000" w:themeColor="text1"/>
          <w:sz w:val="24"/>
          <w:szCs w:val="24"/>
        </w:rPr>
        <w:t xml:space="preserve">3.2. Finanšu un tehniskais piedāvājums atbilstoši piedāvājuma formai (nolikuma 3.,4.pielikums). </w:t>
      </w:r>
    </w:p>
    <w:p w:rsidR="00D21598" w:rsidRPr="00D36719" w:rsidRDefault="00D21598" w:rsidP="000B6922">
      <w:pPr>
        <w:spacing w:after="0" w:line="276" w:lineRule="auto"/>
        <w:jc w:val="both"/>
        <w:rPr>
          <w:rFonts w:ascii="Times New Roman" w:hAnsi="Times New Roman" w:cs="Times New Roman"/>
          <w:color w:val="000000" w:themeColor="text1"/>
          <w:sz w:val="24"/>
          <w:szCs w:val="24"/>
        </w:rPr>
      </w:pPr>
      <w:r w:rsidRPr="00D36719">
        <w:rPr>
          <w:rFonts w:ascii="Times New Roman" w:hAnsi="Times New Roman" w:cs="Times New Roman"/>
          <w:color w:val="000000" w:themeColor="text1"/>
          <w:sz w:val="24"/>
          <w:szCs w:val="24"/>
        </w:rPr>
        <w:t>3.3</w:t>
      </w:r>
      <w:proofErr w:type="gramStart"/>
      <w:r w:rsidR="00747844" w:rsidRPr="00D36719">
        <w:rPr>
          <w:rFonts w:ascii="Times New Roman" w:hAnsi="Times New Roman" w:cs="Times New Roman"/>
          <w:color w:val="000000" w:themeColor="text1"/>
          <w:sz w:val="24"/>
          <w:szCs w:val="24"/>
        </w:rPr>
        <w:t xml:space="preserve"> </w:t>
      </w:r>
      <w:r w:rsidR="00B23F4B">
        <w:rPr>
          <w:rFonts w:ascii="Times New Roman" w:hAnsi="Times New Roman" w:cs="Times New Roman"/>
          <w:color w:val="000000" w:themeColor="text1"/>
          <w:sz w:val="24"/>
          <w:szCs w:val="24"/>
        </w:rPr>
        <w:t xml:space="preserve"> </w:t>
      </w:r>
      <w:proofErr w:type="gramEnd"/>
      <w:r w:rsidR="00747844" w:rsidRPr="00D36719">
        <w:rPr>
          <w:rFonts w:ascii="Times New Roman" w:hAnsi="Times New Roman" w:cs="Times New Roman"/>
          <w:color w:val="000000" w:themeColor="text1"/>
          <w:sz w:val="24"/>
          <w:szCs w:val="24"/>
        </w:rPr>
        <w:t>Kokskaidu granulu paraug</w:t>
      </w:r>
      <w:r w:rsidRPr="00D36719">
        <w:rPr>
          <w:rFonts w:ascii="Times New Roman" w:hAnsi="Times New Roman" w:cs="Times New Roman"/>
          <w:color w:val="000000" w:themeColor="text1"/>
          <w:sz w:val="24"/>
          <w:szCs w:val="24"/>
        </w:rPr>
        <w:t>s</w:t>
      </w:r>
      <w:r w:rsidR="000B6922" w:rsidRPr="00D36719">
        <w:rPr>
          <w:rFonts w:ascii="Times New Roman" w:hAnsi="Times New Roman" w:cs="Times New Roman"/>
          <w:color w:val="000000" w:themeColor="text1"/>
          <w:sz w:val="24"/>
          <w:szCs w:val="24"/>
        </w:rPr>
        <w:t>. (1 Kilograms</w:t>
      </w:r>
      <w:r w:rsidR="00D36719" w:rsidRPr="00D36719">
        <w:rPr>
          <w:rFonts w:ascii="Times New Roman" w:hAnsi="Times New Roman" w:cs="Times New Roman"/>
          <w:color w:val="000000" w:themeColor="text1"/>
          <w:sz w:val="24"/>
          <w:szCs w:val="24"/>
        </w:rPr>
        <w:t>)</w:t>
      </w:r>
      <w:r w:rsidRPr="00D36719">
        <w:rPr>
          <w:rFonts w:ascii="Times New Roman" w:hAnsi="Times New Roman" w:cs="Times New Roman"/>
          <w:color w:val="000000" w:themeColor="text1"/>
          <w:sz w:val="24"/>
          <w:szCs w:val="24"/>
        </w:rPr>
        <w:t xml:space="preserve"> </w:t>
      </w:r>
    </w:p>
    <w:p w:rsidR="00D21598" w:rsidRPr="00D36719" w:rsidRDefault="00747844" w:rsidP="00D21598">
      <w:pPr>
        <w:spacing w:before="120" w:after="120" w:line="240" w:lineRule="auto"/>
        <w:jc w:val="both"/>
        <w:rPr>
          <w:rFonts w:ascii="Times New Roman" w:eastAsia="Times New Roman" w:hAnsi="Times New Roman" w:cs="Times New Roman"/>
          <w:color w:val="000000" w:themeColor="text1"/>
          <w:sz w:val="24"/>
          <w:szCs w:val="24"/>
        </w:rPr>
      </w:pPr>
      <w:r w:rsidRPr="00D36719">
        <w:rPr>
          <w:rFonts w:ascii="Times New Roman" w:eastAsia="Times New Roman" w:hAnsi="Times New Roman" w:cs="Times New Roman"/>
          <w:color w:val="000000" w:themeColor="text1"/>
          <w:sz w:val="24"/>
          <w:szCs w:val="24"/>
        </w:rPr>
        <w:t>3.4</w:t>
      </w:r>
      <w:r w:rsidR="00D21598" w:rsidRPr="00D36719">
        <w:rPr>
          <w:rFonts w:ascii="Times New Roman" w:eastAsia="Times New Roman" w:hAnsi="Times New Roman" w:cs="Times New Roman"/>
          <w:color w:val="000000" w:themeColor="text1"/>
          <w:sz w:val="24"/>
          <w:szCs w:val="24"/>
        </w:rPr>
        <w:t>.</w:t>
      </w:r>
      <w:r w:rsidR="00D36719" w:rsidRPr="00D36719">
        <w:rPr>
          <w:rFonts w:ascii="Times New Roman" w:eastAsia="Times New Roman" w:hAnsi="Times New Roman" w:cs="Times New Roman"/>
          <w:color w:val="000000" w:themeColor="text1"/>
          <w:sz w:val="24"/>
          <w:szCs w:val="24"/>
        </w:rPr>
        <w:t xml:space="preserve"> </w:t>
      </w:r>
      <w:r w:rsidR="00D21598" w:rsidRPr="00D36719">
        <w:rPr>
          <w:rFonts w:ascii="Times New Roman" w:eastAsia="Times New Roman" w:hAnsi="Times New Roman" w:cs="Times New Roman"/>
          <w:color w:val="000000" w:themeColor="text1"/>
          <w:sz w:val="24"/>
          <w:szCs w:val="24"/>
        </w:rPr>
        <w:t>Finanšu piedāvājums atbilstoši finanšu piedāvājuma formai (nolikuma 4.pielikums).</w:t>
      </w:r>
    </w:p>
    <w:p w:rsidR="00D21598" w:rsidRPr="00D36719" w:rsidRDefault="00D21598" w:rsidP="00D21598">
      <w:pPr>
        <w:spacing w:before="120" w:after="120" w:line="240" w:lineRule="auto"/>
        <w:jc w:val="both"/>
        <w:rPr>
          <w:rFonts w:ascii="Times New Roman" w:eastAsia="Times New Roman" w:hAnsi="Times New Roman" w:cs="Times New Roman"/>
          <w:color w:val="000000" w:themeColor="text1"/>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b/>
          <w:sz w:val="24"/>
          <w:szCs w:val="24"/>
          <w:lang w:eastAsia="lv-LV"/>
        </w:rPr>
      </w:pPr>
      <w:r w:rsidRPr="00737A87">
        <w:rPr>
          <w:rFonts w:ascii="Times New Roman" w:eastAsia="Times New Roman" w:hAnsi="Times New Roman" w:cs="Times New Roman"/>
          <w:b/>
          <w:sz w:val="24"/>
          <w:szCs w:val="24"/>
          <w:lang w:eastAsia="lv-LV"/>
        </w:rPr>
        <w:t>4. PIEDĀVĀJUMU ATVĒRŠANA, VĒRTĒŠANA, KRITĒRIJI, LĒMUMA PIEŅEMŠANA UN LĪGUMA SLĒGŠANA</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4.1.</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Piedāvājuma atvēršana</w:t>
      </w:r>
    </w:p>
    <w:p w:rsidR="00D21598" w:rsidRPr="00737A87" w:rsidRDefault="00D21598" w:rsidP="00D21598">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4.2.</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Piedāvājumu vērtēšana</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4.2.1. Iepirkuma komisija piedāvājumu</w:t>
      </w:r>
      <w:r w:rsidR="00B23F4B" w:rsidRPr="00737A87">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vērtēšanu veic slēgtās sēdēs četros posmos: pieteikumu noformējuma un satura pārbaude, pretendenta atlases dokumentu pārbaude, tehniskā piedāvājuma izvērtēšana un finanšu piedāvājuma izvērtēšana.</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4.3.</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Piedāvājuma noformējuma  un satura pārbaude</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4.3.1. Iepirkuma komisija novērtē katra piedāvājuma atbilstību 1.9.punktā noteiktajām prasībām. </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rsidR="00D21598" w:rsidRPr="00737A87" w:rsidRDefault="00D21598" w:rsidP="00D21598">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rsidR="00D21598" w:rsidRPr="00737A87" w:rsidRDefault="00D21598" w:rsidP="00D21598">
      <w:pPr>
        <w:widowControl w:val="0"/>
        <w:spacing w:before="120" w:after="120" w:line="240" w:lineRule="auto"/>
        <w:jc w:val="both"/>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4.4.</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Pretendentu atlases dokumentu pārbaude</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4.4.1. Pretendentu atlases laikā iepirkuma komisija pārbauda vai pretendents ir iesniedzis visus nolikumā prasītos dokumentus. </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4.4.2. Ja pretendents neatbilst kādai no pretendentu atlases prasībām, iepirkuma komisija to izslēdz no turpmākās dalības Iepirkuma procedūrā. </w:t>
      </w:r>
    </w:p>
    <w:p w:rsidR="006A386F" w:rsidRPr="00EB51F4" w:rsidRDefault="00D21598" w:rsidP="006A386F">
      <w:pPr>
        <w:pStyle w:val="BodyText"/>
        <w:widowControl/>
        <w:tabs>
          <w:tab w:val="left" w:pos="1701"/>
          <w:tab w:val="left" w:pos="3600"/>
          <w:tab w:val="left" w:pos="4500"/>
        </w:tabs>
        <w:spacing w:after="0"/>
        <w:jc w:val="both"/>
        <w:rPr>
          <w:rFonts w:eastAsia="Times New Roman" w:cs="Times New Roman"/>
        </w:rPr>
      </w:pPr>
      <w:r w:rsidRPr="00737A87">
        <w:rPr>
          <w:rFonts w:eastAsia="Calibri" w:cs="Times New Roman"/>
          <w:color w:val="000000"/>
        </w:rPr>
        <w:t xml:space="preserve">4.4.3. Nolikuma 2.2. punktā minēto informāciju iepirkumu komisija pārbauda Publisko iepirkumu likuma </w:t>
      </w:r>
      <w:r w:rsidR="006A386F">
        <w:rPr>
          <w:rFonts w:eastAsia="Times New Roman" w:cs="Times New Roman"/>
        </w:rPr>
        <w:t>9. panta (9)</w:t>
      </w:r>
      <w:r w:rsidR="006A386F" w:rsidRPr="00EB51F4">
        <w:rPr>
          <w:rFonts w:eastAsia="Times New Roman" w:cs="Times New Roman"/>
        </w:rPr>
        <w:t xml:space="preserve">un </w:t>
      </w:r>
      <w:r w:rsidR="006A386F">
        <w:rPr>
          <w:rFonts w:eastAsia="Times New Roman" w:cs="Times New Roman"/>
        </w:rPr>
        <w:t>(</w:t>
      </w:r>
      <w:r w:rsidR="006A386F" w:rsidRPr="00EB51F4">
        <w:rPr>
          <w:rFonts w:eastAsia="Times New Roman" w:cs="Times New Roman"/>
        </w:rPr>
        <w:t>10</w:t>
      </w:r>
      <w:r w:rsidR="006A386F">
        <w:rPr>
          <w:rFonts w:eastAsia="Times New Roman" w:cs="Times New Roman"/>
        </w:rPr>
        <w:t>)</w:t>
      </w:r>
      <w:r w:rsidR="00FE67CB">
        <w:rPr>
          <w:rFonts w:eastAsia="Times New Roman" w:cs="Times New Roman"/>
        </w:rPr>
        <w:t xml:space="preserve"> (11) un (12)</w:t>
      </w:r>
      <w:r w:rsidR="006A386F" w:rsidRPr="00EB51F4">
        <w:rPr>
          <w:rFonts w:eastAsia="Times New Roman" w:cs="Times New Roman"/>
        </w:rPr>
        <w:t xml:space="preserve"> daļā noteiktajā kārtībā.</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p>
    <w:p w:rsidR="00D21598" w:rsidRPr="00737A87" w:rsidRDefault="00D21598" w:rsidP="00D21598">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0" w:name="_Toc98233552"/>
      <w:r w:rsidRPr="00737A87">
        <w:rPr>
          <w:rFonts w:ascii="Times New Roman" w:eastAsia="Times New Roman" w:hAnsi="Times New Roman" w:cs="Times New Roman"/>
          <w:b/>
          <w:sz w:val="24"/>
          <w:szCs w:val="24"/>
        </w:rPr>
        <w:t>Tehnisko piedāvājumu vērtēšana</w:t>
      </w:r>
      <w:bookmarkEnd w:id="0"/>
    </w:p>
    <w:p w:rsidR="00D21598" w:rsidRPr="00737A87" w:rsidRDefault="00D21598" w:rsidP="00D21598">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rsidR="00D21598" w:rsidRPr="00737A87" w:rsidRDefault="00D21598" w:rsidP="00D21598">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rsidR="00D21598" w:rsidRPr="00737A87" w:rsidRDefault="00D21598" w:rsidP="00D21598">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 Finanšu piedāvājumu vērtēšana</w:t>
      </w:r>
    </w:p>
    <w:p w:rsidR="00D21598" w:rsidRPr="00737A87" w:rsidRDefault="00D21598" w:rsidP="00D21598">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4.6.1. Komisija vērtē tikai to pretendentu finanšu piedāvājumiem, kuri nav noraidīti noformējuma pārbaudes, pretendentu atlases vai tehnisko piedāvājumu atbilstības pārbaudes laikā.</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lastRenderedPageBreak/>
        <w:t>4.6.2.</w:t>
      </w:r>
      <w:proofErr w:type="gramStart"/>
      <w:r w:rsidRPr="00737A87">
        <w:rPr>
          <w:rFonts w:ascii="Times New Roman" w:eastAsia="Calibri" w:hAnsi="Times New Roman" w:cs="Times New Roman"/>
          <w:color w:val="000000"/>
          <w:sz w:val="24"/>
          <w:szCs w:val="24"/>
        </w:rPr>
        <w:t xml:space="preserve">  </w:t>
      </w:r>
      <w:proofErr w:type="gramEnd"/>
      <w:r w:rsidRPr="00737A87">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737A87">
        <w:rPr>
          <w:rFonts w:ascii="Times New Roman" w:eastAsia="Calibri" w:hAnsi="Times New Roman" w:cs="Times New Roman"/>
          <w:b/>
          <w:bCs/>
          <w:color w:val="000000"/>
          <w:sz w:val="24"/>
          <w:szCs w:val="24"/>
        </w:rPr>
        <w:t xml:space="preserve"> </w:t>
      </w:r>
      <w:r w:rsidRPr="00737A87">
        <w:rPr>
          <w:rFonts w:ascii="Times New Roman" w:eastAsia="Calibri" w:hAnsi="Times New Roman" w:cs="Times New Roman"/>
          <w:color w:val="000000"/>
          <w:sz w:val="24"/>
          <w:szCs w:val="24"/>
        </w:rPr>
        <w:t xml:space="preserve">Konstatējot aritmētiskās kļūdas, iepirkuma komisija šīs kļūdas izlabo.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4.7. Piedāvājuma vērtēšanas kritērijs</w:t>
      </w: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4.7.1</w:t>
      </w:r>
      <w:r>
        <w:rPr>
          <w:rFonts w:ascii="Times New Roman" w:hAnsi="Times New Roman" w:cs="Times New Roman"/>
          <w:sz w:val="24"/>
          <w:szCs w:val="24"/>
        </w:rPr>
        <w:t>.</w:t>
      </w:r>
      <w:r w:rsidRPr="00737A87">
        <w:rPr>
          <w:rFonts w:ascii="Times New Roman" w:hAnsi="Times New Roman" w:cs="Times New Roman"/>
          <w:sz w:val="24"/>
          <w:szCs w:val="24"/>
        </w:rPr>
        <w:t>Piedāvājuma izvēles kritērijs ir Nolikumam</w:t>
      </w:r>
      <w:r w:rsidR="00A6442E" w:rsidRPr="00737A87">
        <w:rPr>
          <w:rFonts w:ascii="Times New Roman" w:hAnsi="Times New Roman" w:cs="Times New Roman"/>
          <w:sz w:val="24"/>
          <w:szCs w:val="24"/>
        </w:rPr>
        <w:t>, un</w:t>
      </w:r>
      <w:r w:rsidRPr="00737A87">
        <w:rPr>
          <w:rFonts w:ascii="Times New Roman" w:hAnsi="Times New Roman" w:cs="Times New Roman"/>
          <w:sz w:val="24"/>
          <w:szCs w:val="24"/>
        </w:rPr>
        <w:t xml:space="preserve"> tā pielikumiem atbilstošs </w:t>
      </w:r>
      <w:r w:rsidRPr="00737A87">
        <w:rPr>
          <w:rFonts w:ascii="Times New Roman" w:hAnsi="Times New Roman" w:cs="Times New Roman"/>
          <w:sz w:val="24"/>
          <w:szCs w:val="24"/>
          <w:u w:val="single"/>
        </w:rPr>
        <w:t>saimnieciski izdevīgākais piedāvājums.</w:t>
      </w:r>
      <w:r w:rsidRPr="00737A87">
        <w:rPr>
          <w:rFonts w:ascii="Times New Roman" w:hAnsi="Times New Roman" w:cs="Times New Roman"/>
          <w:sz w:val="24"/>
          <w:szCs w:val="24"/>
        </w:rPr>
        <w:t xml:space="preserve"> </w:t>
      </w: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4.7.2.Saimnieciski izdevīgākā piedāvājuma izvēles kritēriji un to skaitliskās vērtības:</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827"/>
        <w:gridCol w:w="2177"/>
      </w:tblGrid>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Kritērija apzīmējums</w:t>
            </w:r>
          </w:p>
        </w:tc>
        <w:tc>
          <w:tcPr>
            <w:tcW w:w="382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Vērtēšanas kritēriji</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Maksimālais punktu skaits</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K1</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Piedāvātā cena iepirkuma priekšmeta izpildei, EUR bez PVN</w:t>
            </w:r>
          </w:p>
        </w:tc>
        <w:tc>
          <w:tcPr>
            <w:tcW w:w="2177" w:type="dxa"/>
            <w:vAlign w:val="center"/>
          </w:tcPr>
          <w:p w:rsidR="00D21598" w:rsidRPr="00737A87" w:rsidRDefault="00455D52" w:rsidP="00B67D03">
            <w:pPr>
              <w:spacing w:after="0" w:line="276" w:lineRule="auto"/>
              <w:jc w:val="center"/>
              <w:rPr>
                <w:rFonts w:ascii="Times New Roman" w:hAnsi="Times New Roman" w:cs="Times New Roman"/>
              </w:rPr>
            </w:pPr>
            <w:r>
              <w:rPr>
                <w:rFonts w:ascii="Times New Roman" w:hAnsi="Times New Roman" w:cs="Times New Roman"/>
              </w:rPr>
              <w:t>65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K2</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Pelnu saturs</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K3</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Videi draudzīga preču piegāde</w:t>
            </w:r>
          </w:p>
        </w:tc>
        <w:tc>
          <w:tcPr>
            <w:tcW w:w="2177" w:type="dxa"/>
            <w:vAlign w:val="center"/>
          </w:tcPr>
          <w:p w:rsidR="00D21598" w:rsidRPr="00737A87" w:rsidRDefault="00455D52" w:rsidP="00B67D03">
            <w:pPr>
              <w:spacing w:after="0" w:line="276" w:lineRule="auto"/>
              <w:jc w:val="center"/>
              <w:rPr>
                <w:rFonts w:ascii="Times New Roman" w:hAnsi="Times New Roman" w:cs="Times New Roman"/>
              </w:rPr>
            </w:pPr>
            <w:r>
              <w:rPr>
                <w:rFonts w:ascii="Times New Roman" w:hAnsi="Times New Roman" w:cs="Times New Roman"/>
              </w:rPr>
              <w:t>15</w:t>
            </w:r>
          </w:p>
        </w:tc>
      </w:tr>
      <w:tr w:rsidR="00D21598" w:rsidRPr="00737A87" w:rsidTr="00B67D03">
        <w:tc>
          <w:tcPr>
            <w:tcW w:w="1730"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K4</w:t>
            </w:r>
          </w:p>
        </w:tc>
        <w:tc>
          <w:tcPr>
            <w:tcW w:w="3827" w:type="dxa"/>
            <w:vAlign w:val="center"/>
          </w:tcPr>
          <w:p w:rsidR="00D21598" w:rsidRPr="00737A87" w:rsidRDefault="00D21598" w:rsidP="00B67D03">
            <w:pPr>
              <w:spacing w:after="0" w:line="276" w:lineRule="auto"/>
              <w:rPr>
                <w:rFonts w:ascii="Times New Roman" w:hAnsi="Times New Roman" w:cs="Times New Roman"/>
              </w:rPr>
            </w:pPr>
            <w:r w:rsidRPr="00737A87">
              <w:rPr>
                <w:rFonts w:ascii="Times New Roman" w:hAnsi="Times New Roman" w:cs="Times New Roman"/>
              </w:rPr>
              <w:t>Kokskaidu granulu neto (zemākā) siltumspēja</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5</w:t>
            </w:r>
          </w:p>
        </w:tc>
      </w:tr>
      <w:tr w:rsidR="00D21598" w:rsidRPr="00737A87" w:rsidTr="00B67D03">
        <w:tc>
          <w:tcPr>
            <w:tcW w:w="5557" w:type="dxa"/>
            <w:gridSpan w:val="2"/>
            <w:vAlign w:val="center"/>
          </w:tcPr>
          <w:p w:rsidR="00D21598" w:rsidRPr="00737A87" w:rsidRDefault="00D21598" w:rsidP="00B67D03">
            <w:pPr>
              <w:spacing w:after="0" w:line="276" w:lineRule="auto"/>
              <w:jc w:val="right"/>
              <w:rPr>
                <w:rFonts w:ascii="Times New Roman" w:hAnsi="Times New Roman" w:cs="Times New Roman"/>
              </w:rPr>
            </w:pPr>
            <w:r w:rsidRPr="00737A87">
              <w:rPr>
                <w:rFonts w:ascii="Times New Roman" w:hAnsi="Times New Roman" w:cs="Times New Roman"/>
              </w:rPr>
              <w:t>Maksimālais iespējamais punktu skaits:</w:t>
            </w:r>
          </w:p>
        </w:tc>
        <w:tc>
          <w:tcPr>
            <w:tcW w:w="2177" w:type="dxa"/>
            <w:vAlign w:val="center"/>
          </w:tcPr>
          <w:p w:rsidR="00D21598" w:rsidRPr="00737A87" w:rsidRDefault="00D21598" w:rsidP="00B67D03">
            <w:pPr>
              <w:spacing w:after="0" w:line="276" w:lineRule="auto"/>
              <w:jc w:val="center"/>
              <w:rPr>
                <w:rFonts w:ascii="Times New Roman" w:hAnsi="Times New Roman" w:cs="Times New Roman"/>
              </w:rPr>
            </w:pPr>
            <w:r w:rsidRPr="00737A87">
              <w:rPr>
                <w:rFonts w:ascii="Times New Roman" w:hAnsi="Times New Roman" w:cs="Times New Roman"/>
              </w:rPr>
              <w:t>100</w:t>
            </w:r>
          </w:p>
        </w:tc>
      </w:tr>
    </w:tbl>
    <w:p w:rsidR="00D21598" w:rsidRPr="00737A87" w:rsidRDefault="00D21598" w:rsidP="00D21598">
      <w:pPr>
        <w:spacing w:after="0" w:line="276" w:lineRule="auto"/>
        <w:rPr>
          <w:rFonts w:ascii="Times New Roman" w:hAnsi="Times New Roman" w:cs="Times New Roman"/>
        </w:rPr>
      </w:pPr>
    </w:p>
    <w:p w:rsidR="00D21598" w:rsidRPr="00737A87" w:rsidRDefault="00D21598" w:rsidP="00D21598">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4.7.3.Iegūtos punktus aprēķina, summējot punktu skaitu, kas iegūti par katru vērtēšanas kritēriju:</w:t>
      </w:r>
    </w:p>
    <w:p w:rsidR="00D21598" w:rsidRPr="00737A87" w:rsidRDefault="00D21598" w:rsidP="00D21598">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K1 – piedāvātā cena iepirkuma priekšmeta izpildei, EUR bez PVN</w:t>
      </w:r>
      <w:r w:rsidRPr="00737A87">
        <w:rPr>
          <w:rFonts w:ascii="Times New Roman" w:hAnsi="Times New Roman" w:cs="Times New Roman"/>
          <w:sz w:val="24"/>
          <w:szCs w:val="24"/>
        </w:rPr>
        <w:t>.</w:t>
      </w:r>
    </w:p>
    <w:p w:rsidR="00D21598" w:rsidRPr="00737A87" w:rsidRDefault="00455D52" w:rsidP="00D21598">
      <w:pPr>
        <w:spacing w:after="0" w:line="276" w:lineRule="auto"/>
        <w:ind w:left="357"/>
        <w:rPr>
          <w:rFonts w:ascii="Times New Roman" w:hAnsi="Times New Roman" w:cs="Times New Roman"/>
          <w:sz w:val="24"/>
          <w:szCs w:val="24"/>
        </w:rPr>
      </w:pPr>
      <w:r>
        <w:rPr>
          <w:rFonts w:ascii="Times New Roman" w:hAnsi="Times New Roman" w:cs="Times New Roman"/>
          <w:sz w:val="24"/>
          <w:szCs w:val="24"/>
        </w:rPr>
        <w:t>Maksimālais punktu skaits (65</w:t>
      </w:r>
      <w:r w:rsidR="00D21598" w:rsidRPr="00737A87">
        <w:rPr>
          <w:rFonts w:ascii="Times New Roman" w:hAnsi="Times New Roman" w:cs="Times New Roman"/>
          <w:sz w:val="24"/>
          <w:szCs w:val="24"/>
        </w:rPr>
        <w:t xml:space="preserve"> punkti) tiek piešķirts lētākajam piedāvājumam, bet pārējiem piedāvājumiem piešķirtie punkti tiek aprēķināti saskaņā ar formulu:</w:t>
      </w:r>
    </w:p>
    <w:p w:rsidR="00D21598" w:rsidRPr="00737A87" w:rsidRDefault="00D21598" w:rsidP="00D21598">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K1=K1</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00455D52">
        <w:rPr>
          <w:rFonts w:ascii="Times New Roman" w:hAnsi="Times New Roman" w:cs="Times New Roman"/>
          <w:sz w:val="24"/>
          <w:szCs w:val="24"/>
        </w:rPr>
        <w:t>x 65</w:t>
      </w:r>
      <w:r w:rsidRPr="00737A87">
        <w:rPr>
          <w:rFonts w:ascii="Times New Roman" w:hAnsi="Times New Roman" w:cs="Times New Roman"/>
          <w:sz w:val="24"/>
          <w:szCs w:val="24"/>
        </w:rPr>
        <w:t>,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zemākā no pretendentu piedāvātajām cenām, EUR bez PVN;</w:t>
      </w:r>
    </w:p>
    <w:p w:rsidR="00D21598" w:rsidRPr="00737A87" w:rsidRDefault="00D21598" w:rsidP="00D21598">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pretendenta cena, EUR bez PVN par iepirkuma priekšmeta izpildi atbilstoši Finanšu piedāvājumam;</w:t>
      </w:r>
    </w:p>
    <w:p w:rsidR="00D21598" w:rsidRPr="00737A87" w:rsidRDefault="00455D52" w:rsidP="00455D52">
      <w:pPr>
        <w:spacing w:after="0" w:line="276" w:lineRule="auto"/>
        <w:ind w:left="360"/>
        <w:contextualSpacing/>
        <w:rPr>
          <w:rFonts w:ascii="Times New Roman" w:hAnsi="Times New Roman" w:cs="Times New Roman"/>
          <w:sz w:val="24"/>
          <w:szCs w:val="24"/>
        </w:rPr>
      </w:pPr>
      <w:proofErr w:type="gramStart"/>
      <w:r>
        <w:rPr>
          <w:rFonts w:ascii="Times New Roman" w:hAnsi="Times New Roman" w:cs="Times New Roman"/>
          <w:sz w:val="24"/>
          <w:szCs w:val="24"/>
        </w:rPr>
        <w:t>65</w:t>
      </w:r>
      <w:r w:rsidR="00D21598" w:rsidRPr="00737A87">
        <w:rPr>
          <w:rFonts w:ascii="Times New Roman" w:hAnsi="Times New Roman" w:cs="Times New Roman"/>
          <w:sz w:val="24"/>
          <w:szCs w:val="24"/>
        </w:rPr>
        <w:t>– k</w:t>
      </w:r>
      <w:proofErr w:type="gramEnd"/>
      <w:r w:rsidR="00D21598" w:rsidRPr="00737A87">
        <w:rPr>
          <w:rFonts w:ascii="Times New Roman" w:hAnsi="Times New Roman" w:cs="Times New Roman"/>
          <w:sz w:val="24"/>
          <w:szCs w:val="24"/>
        </w:rPr>
        <w:t>ritērijam maksimālais noteiktais iegūstamo punktu skaits.</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K2 – pelnu saturs</w:t>
      </w:r>
      <w:r w:rsidRPr="00737A87">
        <w:rPr>
          <w:rFonts w:ascii="Times New Roman" w:hAnsi="Times New Roman" w:cs="Times New Roman"/>
          <w:sz w:val="24"/>
          <w:szCs w:val="24"/>
        </w:rPr>
        <w:t>.</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(15 punkti) tiek piešķirts piedāvājumam, kurā norādītais pelnu saturs sausam materiālam atbilstoši laboratorijas testu rezultātiem, ir vismazākais, bet pārējiem piedāvājumiem piešķirtie punkti tiek aprēķināti saskaņā ar formulu:</w:t>
      </w:r>
    </w:p>
    <w:p w:rsidR="00D21598" w:rsidRPr="00737A87" w:rsidRDefault="00D21598" w:rsidP="00D21598">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K2=K2</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x15,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mazākais piedāvājumos norādītais pelnu saturs;</w:t>
      </w:r>
    </w:p>
    <w:p w:rsidR="00D21598" w:rsidRPr="00737A87" w:rsidRDefault="00D21598" w:rsidP="00D21598">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norādītais pelnu saturs;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15 – kritērijam maksimālais noteiktais iegūstamo punktu skaits.</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K3 – videi draudzīga preču piegāde</w:t>
      </w:r>
      <w:r w:rsidRPr="00737A87">
        <w:rPr>
          <w:rFonts w:ascii="Times New Roman" w:hAnsi="Times New Roman" w:cs="Times New Roman"/>
          <w:sz w:val="24"/>
          <w:szCs w:val="24"/>
        </w:rPr>
        <w:t>, samazinot vides piesārņojumu ar autotransporta izplūdes gāzēm un ceļa infrastruktūras slodzi;</w:t>
      </w:r>
    </w:p>
    <w:p w:rsidR="00D21598" w:rsidRPr="00737A87" w:rsidRDefault="00117B7D" w:rsidP="00D21598">
      <w:pPr>
        <w:spacing w:after="0" w:line="276" w:lineRule="auto"/>
        <w:ind w:left="357"/>
        <w:rPr>
          <w:rFonts w:ascii="Times New Roman" w:hAnsi="Times New Roman" w:cs="Times New Roman"/>
          <w:sz w:val="24"/>
          <w:szCs w:val="24"/>
        </w:rPr>
      </w:pPr>
      <w:r>
        <w:rPr>
          <w:rFonts w:ascii="Times New Roman" w:hAnsi="Times New Roman" w:cs="Times New Roman"/>
          <w:sz w:val="24"/>
          <w:szCs w:val="24"/>
        </w:rPr>
        <w:t>Maksimālais punktu skaits (15</w:t>
      </w:r>
      <w:r w:rsidR="00D21598" w:rsidRPr="00737A87">
        <w:rPr>
          <w:rFonts w:ascii="Times New Roman" w:hAnsi="Times New Roman" w:cs="Times New Roman"/>
          <w:sz w:val="24"/>
          <w:szCs w:val="24"/>
        </w:rPr>
        <w:t xml:space="preserve"> punkti) tiek piešķirts piedāvājumam, kurā norādītais vidējais attālums no preču ražošanas vietas līdz piegādes vietai, kā norādīts 2. Pielikumā 2.7 punktā, ir vismazākais, bet pārējiem piedāvājumiem piešķirtie punkti tiek aprēķināti saskaņā ar formulu:</w:t>
      </w:r>
    </w:p>
    <w:p w:rsidR="00D21598" w:rsidRPr="00737A87" w:rsidRDefault="00D21598" w:rsidP="00D21598">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lastRenderedPageBreak/>
        <w:t>K3=K3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pied</w:t>
      </w:r>
      <w:r w:rsidR="00117B7D">
        <w:rPr>
          <w:rFonts w:ascii="Times New Roman" w:hAnsi="Times New Roman" w:cs="Times New Roman"/>
          <w:sz w:val="24"/>
          <w:szCs w:val="24"/>
        </w:rPr>
        <w:t xml:space="preserve"> x15</w:t>
      </w:r>
      <w:r w:rsidRPr="00737A87">
        <w:rPr>
          <w:rFonts w:ascii="Times New Roman" w:hAnsi="Times New Roman" w:cs="Times New Roman"/>
          <w:sz w:val="24"/>
          <w:szCs w:val="24"/>
        </w:rPr>
        <w:t>,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K3 – kritērija novērtējuma rezultāts; (</w:t>
      </w:r>
      <w:proofErr w:type="spellStart"/>
      <w:r w:rsidRPr="00737A87">
        <w:rPr>
          <w:rFonts w:ascii="Times New Roman" w:hAnsi="Times New Roman" w:cs="Times New Roman"/>
          <w:sz w:val="24"/>
          <w:szCs w:val="24"/>
        </w:rPr>
        <w:t>K=</w:t>
      </w:r>
      <w:r w:rsidRPr="00737A87">
        <w:rPr>
          <w:rFonts w:ascii="Times New Roman" w:hAnsi="Times New Roman" w:cs="Times New Roman"/>
          <w:b/>
          <w:color w:val="000000"/>
          <w:sz w:val="24"/>
          <w:szCs w:val="24"/>
        </w:rPr>
        <w:t>Σ(</w:t>
      </w:r>
      <w:r w:rsidRPr="00737A87">
        <w:rPr>
          <w:rFonts w:ascii="Times New Roman" w:hAnsi="Times New Roman" w:cs="Times New Roman"/>
          <w:sz w:val="24"/>
          <w:szCs w:val="24"/>
        </w:rPr>
        <w:t>K</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w:t>
      </w:r>
      <w:proofErr w:type="spellStart"/>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w:t>
      </w:r>
      <w:proofErr w:type="spellStart"/>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 xml:space="preserve">, kur </w:t>
      </w:r>
      <w:proofErr w:type="spellStart"/>
      <w:r w:rsidRPr="00737A87">
        <w:rPr>
          <w:rFonts w:ascii="Times New Roman" w:hAnsi="Times New Roman" w:cs="Times New Roman"/>
          <w:sz w:val="24"/>
          <w:szCs w:val="24"/>
        </w:rPr>
        <w:t>K</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rPr>
        <w:t xml:space="preserve"> ir attālums līdz konkrētajai piegādes vietai un </w:t>
      </w:r>
      <w:proofErr w:type="spellStart"/>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proofErr w:type="spellEnd"/>
      <w:r w:rsidRPr="00737A87">
        <w:rPr>
          <w:rFonts w:ascii="Times New Roman" w:hAnsi="Times New Roman" w:cs="Times New Roman"/>
          <w:sz w:val="24"/>
          <w:szCs w:val="24"/>
          <w:vertAlign w:val="subscript"/>
        </w:rPr>
        <w:t xml:space="preserve"> </w:t>
      </w:r>
      <w:r w:rsidRPr="00737A87">
        <w:rPr>
          <w:rFonts w:ascii="Times New Roman" w:hAnsi="Times New Roman" w:cs="Times New Roman"/>
          <w:sz w:val="24"/>
          <w:szCs w:val="24"/>
        </w:rPr>
        <w:t xml:space="preserve">attiecīgā tonnāža) </w:t>
      </w:r>
    </w:p>
    <w:p w:rsidR="00D21598" w:rsidRPr="00737A87" w:rsidRDefault="00D21598" w:rsidP="00D21598">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 xml:space="preserve"> – mazākais piedāvājumos norādītais attālums no preču ražošanas vietas līdz piegādes vietai; K3</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norādītais attālums no preču ražošanas vietas līdz piegādes vietai; </w:t>
      </w:r>
    </w:p>
    <w:p w:rsidR="00D21598" w:rsidRPr="00737A87" w:rsidRDefault="00D21598" w:rsidP="00D21598">
      <w:pPr>
        <w:spacing w:after="0" w:line="276" w:lineRule="auto"/>
        <w:ind w:left="1077" w:hanging="720"/>
        <w:rPr>
          <w:rFonts w:ascii="Times New Roman" w:hAnsi="Times New Roman" w:cs="Times New Roman"/>
          <w:sz w:val="24"/>
          <w:szCs w:val="24"/>
        </w:rPr>
      </w:pP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 xml:space="preserve">10 – kritērijam maksimālais noteiktais iegūstamo punktu skaits. </w:t>
      </w:r>
    </w:p>
    <w:p w:rsidR="00D21598" w:rsidRPr="00737A87" w:rsidRDefault="00D21598" w:rsidP="00D21598">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K4 – kokskaidu granulu neto (zemākā) siltumspēja.</w:t>
      </w:r>
    </w:p>
    <w:p w:rsidR="00D21598" w:rsidRPr="00737A87" w:rsidRDefault="00D21598" w:rsidP="00D21598">
      <w:pPr>
        <w:spacing w:before="120"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(5 punkti) tiek piešķirts piedāvājumam, kurā norādītā kokskaidu granulu neto siltumspēja atbilstoši l</w:t>
      </w:r>
      <w:r w:rsidR="007A0062">
        <w:rPr>
          <w:rFonts w:ascii="Times New Roman" w:hAnsi="Times New Roman" w:cs="Times New Roman"/>
          <w:sz w:val="24"/>
          <w:szCs w:val="24"/>
        </w:rPr>
        <w:t>aboratorijas testa rezultātiem</w:t>
      </w:r>
      <w:r w:rsidRPr="00737A87">
        <w:rPr>
          <w:rFonts w:ascii="Times New Roman" w:hAnsi="Times New Roman" w:cs="Times New Roman"/>
          <w:sz w:val="24"/>
          <w:szCs w:val="24"/>
        </w:rPr>
        <w:t>, vai līdzvērtīgam dokumentam, ir visaugstākā, bet pārējiem piedāvājumiem piešķirtie punkti tiek aprēķināti saskaņā ar formulu:</w:t>
      </w:r>
    </w:p>
    <w:p w:rsidR="00D21598" w:rsidRPr="00737A87" w:rsidRDefault="00D21598" w:rsidP="00D21598">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K4=K4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x5, kur</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 – kritērija novērtējuma rezultāts;</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norādītā kokskaidu granulu neto siltumspēja;</w:t>
      </w:r>
    </w:p>
    <w:p w:rsidR="00D21598" w:rsidRPr="00737A87" w:rsidRDefault="00D21598" w:rsidP="00D21598">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 augstākā piedāvājumos norādītā kokskaidu granulu neto siltumspēja;</w:t>
      </w:r>
    </w:p>
    <w:p w:rsidR="00D21598" w:rsidRPr="00737A87" w:rsidRDefault="00D21598" w:rsidP="00D21598">
      <w:pPr>
        <w:numPr>
          <w:ilvl w:val="0"/>
          <w:numId w:val="12"/>
        </w:numPr>
        <w:spacing w:after="0" w:line="276" w:lineRule="auto"/>
        <w:contextualSpacing/>
        <w:rPr>
          <w:rFonts w:ascii="Times New Roman" w:hAnsi="Times New Roman" w:cs="Times New Roman"/>
          <w:sz w:val="24"/>
          <w:szCs w:val="24"/>
        </w:rPr>
      </w:pPr>
      <w:r w:rsidRPr="00737A87">
        <w:rPr>
          <w:rFonts w:ascii="Times New Roman" w:hAnsi="Times New Roman" w:cs="Times New Roman"/>
          <w:sz w:val="24"/>
          <w:szCs w:val="24"/>
        </w:rPr>
        <w:t>– kritērijam maksimālais noteiktais iegūstamo punktu skaits.</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4.7.4.Par saimnieciski visizdevīgāko tiks atzīts piedāvājums, kurš summā ieguvis vislielāko punktu skaitu. Maksimāli iespējamais iegūstamo punktu skaits ir 100 punkti.</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4.7.5.Ja vairākiem piedāvājumiem ir vienāds kopējais punktu skaits, komisija izvēlas piedāvājumu, kuram lielākais punktu skaits tika piešķirts kritērijā “Piedāvātā cena iepirkuma priekšmeta izpildei”. </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4.7.6.Iepirkumu komisija var pieņemt lēmumu par iepirkuma izbeigšanu, neizvēloties nevienu piedāvājumu, ja iepirkumam nav iesniegts neviens piedāvājums vai arī iesniegtie piedāvājumi neatbilst Nolikumā noteiktajām prasībām, kā arī citos gadījumos saskaņā ar Publisko iepirkumu likumu. </w:t>
      </w:r>
    </w:p>
    <w:p w:rsidR="00D21598" w:rsidRPr="00737A87" w:rsidRDefault="00D21598" w:rsidP="00D21598">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4.7.7.Pasūtītājs var jebkurā brīdī pārtraukt iepirkuma procedūru, ja tam ir objektīvs pamatojums.</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4.8. Lēmuma pieņemšana un paziņošana</w:t>
      </w:r>
    </w:p>
    <w:p w:rsidR="00D21598" w:rsidRPr="00737A87" w:rsidRDefault="00D21598" w:rsidP="00D21598">
      <w:pPr>
        <w:widowControl w:val="0"/>
        <w:spacing w:before="120" w:after="120" w:line="240" w:lineRule="auto"/>
        <w:ind w:left="567" w:hanging="567"/>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 Pasūtītājs triju darba dienu laikā pēc lēmuma pieņemšanas vienlaikus informē visus pretendentus par pieņemto lēmumu attiecībā uz iepirkuma līguma slēgšanu. Pasūtītājs paziņo izraudzītā pretendenta nosaukumu norādot:</w:t>
      </w:r>
    </w:p>
    <w:p w:rsidR="00D21598" w:rsidRPr="00737A87" w:rsidRDefault="00D21598" w:rsidP="00D21598">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4.8.1.1.</w:t>
      </w:r>
      <w:proofErr w:type="gramStart"/>
      <w:r w:rsidRPr="00737A87">
        <w:rPr>
          <w:rFonts w:ascii="Times New Roman" w:eastAsia="Times New Roman" w:hAnsi="Times New Roman" w:cs="Times New Roman"/>
          <w:sz w:val="24"/>
          <w:szCs w:val="24"/>
        </w:rPr>
        <w:t xml:space="preserve">  </w:t>
      </w:r>
      <w:proofErr w:type="gramEnd"/>
      <w:r w:rsidR="006A386F">
        <w:rPr>
          <w:rFonts w:ascii="Times New Roman" w:eastAsia="Times New Roman" w:hAnsi="Times New Roman" w:cs="Times New Roman"/>
          <w:sz w:val="24"/>
          <w:szCs w:val="24"/>
        </w:rPr>
        <w:t>N</w:t>
      </w:r>
      <w:r w:rsidRPr="00737A87">
        <w:rPr>
          <w:rFonts w:ascii="Times New Roman" w:eastAsia="Times New Roman" w:hAnsi="Times New Roman" w:cs="Times New Roman"/>
          <w:sz w:val="24"/>
          <w:szCs w:val="24"/>
        </w:rPr>
        <w:t>oraidītajam pretendentam tā iesniegtā piedāvājuma noraidīšanas iemeslus;</w:t>
      </w:r>
    </w:p>
    <w:p w:rsidR="00D21598" w:rsidRPr="00737A87" w:rsidRDefault="00D21598" w:rsidP="00D21598">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4.8.1.2. </w:t>
      </w:r>
      <w:r w:rsidR="00D776AE">
        <w:rPr>
          <w:rFonts w:ascii="Times New Roman" w:eastAsia="Times New Roman" w:hAnsi="Times New Roman" w:cs="Times New Roman"/>
          <w:sz w:val="24"/>
          <w:szCs w:val="24"/>
        </w:rPr>
        <w:t>P</w:t>
      </w:r>
      <w:r w:rsidRPr="00737A87">
        <w:rPr>
          <w:rFonts w:ascii="Times New Roman" w:eastAsia="Times New Roman" w:hAnsi="Times New Roman" w:cs="Times New Roman"/>
          <w:sz w:val="24"/>
          <w:szCs w:val="24"/>
        </w:rPr>
        <w:t>retendentam, kurš iesniedzis atbilstošu piedāvājumu, izraudzītā piedāvājuma raksturojumu un nosacītās priekšrocības.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4.8.2. Pasūtītājs informāciju par rezultātiem nosūta pa pastu, faksu vai elektroniski, </w:t>
      </w:r>
      <w:proofErr w:type="gramStart"/>
      <w:r w:rsidRPr="00737A87">
        <w:rPr>
          <w:rFonts w:ascii="Times New Roman" w:eastAsia="Times New Roman" w:hAnsi="Times New Roman" w:cs="Times New Roman"/>
          <w:sz w:val="24"/>
          <w:szCs w:val="24"/>
        </w:rPr>
        <w:t>izmantojot drošu elektronisko</w:t>
      </w:r>
      <w:proofErr w:type="gramEnd"/>
      <w:r w:rsidRPr="00737A87">
        <w:rPr>
          <w:rFonts w:ascii="Times New Roman" w:eastAsia="Times New Roman" w:hAnsi="Times New Roman" w:cs="Times New Roman"/>
          <w:sz w:val="24"/>
          <w:szCs w:val="24"/>
        </w:rPr>
        <w:t xml:space="preserve"> parakstu, vai nodod personiski.</w:t>
      </w:r>
    </w:p>
    <w:p w:rsidR="00D21598" w:rsidRPr="00737A87" w:rsidRDefault="00D21598" w:rsidP="00D21598">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4.9.</w:t>
      </w:r>
      <w:r w:rsidR="0038358E" w:rsidRPr="00737A87">
        <w:rPr>
          <w:rFonts w:ascii="Times New Roman" w:eastAsia="Times New Roman" w:hAnsi="Times New Roman" w:cs="Times New Roman"/>
          <w:b/>
          <w:bCs/>
          <w:sz w:val="24"/>
          <w:szCs w:val="24"/>
        </w:rPr>
        <w:t xml:space="preserve"> </w:t>
      </w:r>
      <w:r w:rsidRPr="00737A87">
        <w:rPr>
          <w:rFonts w:ascii="Times New Roman" w:eastAsia="Times New Roman" w:hAnsi="Times New Roman" w:cs="Times New Roman"/>
          <w:b/>
          <w:bCs/>
          <w:sz w:val="24"/>
          <w:szCs w:val="24"/>
        </w:rPr>
        <w:t>Iepirkuma līguma slēgšana</w:t>
      </w:r>
    </w:p>
    <w:p w:rsidR="00D21598" w:rsidRPr="00737A87" w:rsidRDefault="00D21598" w:rsidP="00D21598">
      <w:pPr>
        <w:widowControl w:val="0"/>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Pasūtītājs slēdz iepirkuma līgumus ar izraudzīto pretendentu, pamatojoties uz pretendenta </w:t>
      </w:r>
      <w:r w:rsidRPr="00737A87">
        <w:rPr>
          <w:rFonts w:ascii="Times New Roman" w:eastAsia="Times New Roman" w:hAnsi="Times New Roman" w:cs="Times New Roman"/>
          <w:sz w:val="24"/>
          <w:szCs w:val="24"/>
        </w:rPr>
        <w:lastRenderedPageBreak/>
        <w:t xml:space="preserve">iesniegto tehnisko piedāvājumu par iepirkuma priekšmetu, finanšu piedāvājumu un saskaņā ar nolikuma noteikumiem. </w:t>
      </w:r>
    </w:p>
    <w:p w:rsidR="00D21598" w:rsidRDefault="00D21598" w:rsidP="00D21598">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737A87">
        <w:rPr>
          <w:rFonts w:ascii="Times New Roman" w:eastAsia="Lucida Sans Unicode" w:hAnsi="Times New Roman" w:cs="Times New Roman"/>
          <w:color w:val="000000"/>
          <w:sz w:val="24"/>
          <w:szCs w:val="24"/>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980B3F" w:rsidRPr="00737A87" w:rsidRDefault="00980B3F" w:rsidP="00D21598">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p>
    <w:p w:rsidR="00D21598" w:rsidRPr="00737A87" w:rsidRDefault="00D21598" w:rsidP="00D21598">
      <w:pPr>
        <w:widowControl w:val="0"/>
        <w:spacing w:before="120" w:after="120" w:line="240" w:lineRule="auto"/>
        <w:jc w:val="both"/>
        <w:rPr>
          <w:rFonts w:ascii="Times New Roman" w:eastAsia="Times New Roman" w:hAnsi="Times New Roman" w:cs="Times New Roman"/>
          <w:sz w:val="24"/>
          <w:szCs w:val="24"/>
        </w:rPr>
      </w:pPr>
    </w:p>
    <w:p w:rsidR="00D21598" w:rsidRPr="00737A87" w:rsidRDefault="00D21598" w:rsidP="00D21598">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IEPIRKUMA KOMISIJAS DARBĪBA, TIESĪBAS UN PIENĀKUMI</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5.1. Iepirkuma komisijas darbības pamatnoteikumi</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5.1.3. Iepirkuma komisijas priekšsēdētājs organizē un vada tās darbu, nosaka iepirkuma komisijas sēžu vietu, laiku un darba kārtību, sasauc</w:t>
      </w:r>
      <w:r w:rsidR="00747844" w:rsidRPr="00737A87">
        <w:rPr>
          <w:rFonts w:ascii="Times New Roman" w:eastAsia="Times New Roman" w:hAnsi="Times New Roman" w:cs="Times New Roman"/>
          <w:sz w:val="24"/>
          <w:szCs w:val="24"/>
        </w:rPr>
        <w:t>, un</w:t>
      </w:r>
      <w:r w:rsidRPr="00737A87">
        <w:rPr>
          <w:rFonts w:ascii="Times New Roman" w:eastAsia="Times New Roman" w:hAnsi="Times New Roman" w:cs="Times New Roman"/>
          <w:sz w:val="24"/>
          <w:szCs w:val="24"/>
        </w:rPr>
        <w:t xml:space="preserve"> vada šīs komisijas sēdes.</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5.1.4. Iepirkuma komisija lēmumus pieņem slēgtās sēdēs.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5.1.5. Iepirkuma komisija ir lemttiesīga, ja tās sēdē piedalās vismaz divas trešdaļas komisijas locekļu. </w:t>
      </w:r>
    </w:p>
    <w:p w:rsidR="00D21598" w:rsidRPr="00737A87" w:rsidRDefault="00D21598" w:rsidP="00D21598">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5.2. Iepirkuma</w:t>
      </w:r>
      <w:r w:rsidR="0038358E" w:rsidRPr="00737A87">
        <w:rPr>
          <w:rFonts w:ascii="Times New Roman" w:eastAsia="Times New Roman" w:hAnsi="Times New Roman" w:cs="Times New Roman"/>
          <w:b/>
          <w:sz w:val="24"/>
          <w:szCs w:val="24"/>
        </w:rPr>
        <w:t xml:space="preserve"> </w:t>
      </w:r>
      <w:r w:rsidRPr="00737A87">
        <w:rPr>
          <w:rFonts w:ascii="Times New Roman" w:eastAsia="Times New Roman" w:hAnsi="Times New Roman" w:cs="Times New Roman"/>
          <w:b/>
          <w:sz w:val="24"/>
          <w:szCs w:val="24"/>
        </w:rPr>
        <w:t>komisijas tiesības: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rsidR="00D21598"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5.2.2. Pieaicināt ekspertus atzinumu sniegšanai. </w:t>
      </w:r>
    </w:p>
    <w:p w:rsidR="00D21598" w:rsidRPr="0069170C"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A9608E">
        <w:rPr>
          <w:rFonts w:ascii="Times New Roman" w:hAnsi="Times New Roman" w:cs="Times New Roman"/>
          <w:sz w:val="24"/>
          <w:szCs w:val="24"/>
        </w:rPr>
        <w:t xml:space="preserve"> 5.2.3.</w:t>
      </w:r>
      <w:proofErr w:type="gramStart"/>
      <w:r>
        <w:t xml:space="preserve">  </w:t>
      </w:r>
      <w:proofErr w:type="gramEnd"/>
      <w:r w:rsidRPr="0069170C">
        <w:rPr>
          <w:rFonts w:ascii="Times New Roman" w:hAnsi="Times New Roman" w:cs="Times New Roman"/>
          <w:sz w:val="24"/>
          <w:szCs w:val="24"/>
        </w:rPr>
        <w:t>Pasūtītājs ir tiesīgs izslēgt kandidātu vai pretendentu no turpmākās dalības iepirkuma procedūrā, kā arī neizskatīt pretendenta piedāvājumu, ja kandidāts vai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šo pasūtītāju noslēgtu iepirkuma līgumu vai vispārīgo vienošanos un tādēļ pasūtītājs ir izmantojis iepirkuma līgumā vai vispārīgās vienošanās noteikumos paredzētās tiesības vienpusēji atkāpties no iepirkuma līguma vai vispārīgās vienošanās.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4</w:t>
      </w:r>
      <w:r w:rsidRPr="00737A87">
        <w:rPr>
          <w:rFonts w:ascii="Times New Roman" w:eastAsia="Calibri" w:hAnsi="Times New Roman" w:cs="Times New Roman"/>
          <w:sz w:val="24"/>
          <w:szCs w:val="24"/>
        </w:rPr>
        <w:t>. Pieņemt lēmumu pārtraukt šo iepirkuma procedūru, ja tam ir objektīvs pamatojums.</w:t>
      </w:r>
    </w:p>
    <w:p w:rsidR="00D21598" w:rsidRPr="00737A87" w:rsidRDefault="00D21598" w:rsidP="00D21598">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5</w:t>
      </w:r>
      <w:r w:rsidRPr="00737A87">
        <w:rPr>
          <w:rFonts w:ascii="Times New Roman" w:eastAsia="Calibri" w:hAnsi="Times New Roman" w:cs="Times New Roman"/>
          <w:sz w:val="24"/>
          <w:szCs w:val="24"/>
        </w:rPr>
        <w:t xml:space="preserve">. Veikt citas darbības saskaņā ar Publisko iepirkumu likumu un citiem normatīvajiem aktiem. </w:t>
      </w:r>
    </w:p>
    <w:p w:rsidR="00D21598" w:rsidRPr="00737A87" w:rsidRDefault="00D21598" w:rsidP="00D21598">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5.3. Iepirkuma komisijas pienākumi:</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5.3.1. Sniegt papildu informāciju par iepirkuma dokumentāciju.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5.3.3. Nodrošināt piedāvājumu glabāšanu vērtēšanas laikā tā, lai tiem nevarētu piekļūt personas, kuras nav iesaistītas vērtēšanas procesā.</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lastRenderedPageBreak/>
        <w:t>6. PRETENDENTA TIESĪBAS UN PIENĀKUMI</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6.1. Pretendenta tiesības:</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6.1.1. Grozīt un atsaukt iesniegto piedāvājumu pirms piedāvājumu iesniegšanas termiņa beigām.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6.1.2. Pieprasīt papildus informāciju par iepirkuma</w:t>
      </w:r>
      <w:r w:rsidR="00117B7D" w:rsidRPr="00737A87">
        <w:rPr>
          <w:rFonts w:ascii="Times New Roman" w:eastAsia="Calibri" w:hAnsi="Times New Roman" w:cs="Times New Roman"/>
          <w:sz w:val="24"/>
          <w:szCs w:val="24"/>
        </w:rPr>
        <w:t xml:space="preserve"> </w:t>
      </w:r>
      <w:r w:rsidRPr="00737A87">
        <w:rPr>
          <w:rFonts w:ascii="Times New Roman" w:eastAsia="Calibri" w:hAnsi="Times New Roman" w:cs="Times New Roman"/>
          <w:sz w:val="24"/>
          <w:szCs w:val="24"/>
        </w:rPr>
        <w:t>dokumentāciju.</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6.1.3. Publisko iepirkumu likumā noteiktajā kārtībā iesniegt iesniegumu par nolikuma noteikumiem un citām prasībām, kas attiecas uz konkrēto iepirkuma procedūru, vai par iepirkuma</w:t>
      </w:r>
      <w:proofErr w:type="gramStart"/>
      <w:r w:rsidRPr="00737A87">
        <w:rPr>
          <w:rFonts w:ascii="Times New Roman" w:eastAsia="Calibri" w:hAnsi="Times New Roman" w:cs="Times New Roman"/>
          <w:sz w:val="24"/>
          <w:szCs w:val="24"/>
        </w:rPr>
        <w:t xml:space="preserve">  </w:t>
      </w:r>
      <w:proofErr w:type="gramEnd"/>
      <w:r w:rsidRPr="00737A87">
        <w:rPr>
          <w:rFonts w:ascii="Times New Roman" w:eastAsia="Calibri" w:hAnsi="Times New Roman" w:cs="Times New Roman"/>
          <w:sz w:val="24"/>
          <w:szCs w:val="24"/>
        </w:rPr>
        <w:t xml:space="preserve">komisijas darbību iepirkuma procedūras  laikā. </w:t>
      </w:r>
    </w:p>
    <w:p w:rsidR="00D21598" w:rsidRPr="00737A87" w:rsidRDefault="00D21598" w:rsidP="00D21598">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6.1.4. Veikt citas darbības saskaņā ar Publisko iepirkumu likumu un citiem normatīvajiem aktiem. </w:t>
      </w:r>
    </w:p>
    <w:p w:rsidR="00D21598" w:rsidRPr="00737A87" w:rsidRDefault="00D21598" w:rsidP="00D21598">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6.2. Pretendenta pienākumi</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6.2.1. Sagatavot un iesniegt piedāvājumu atbilstoši nolikuma prasībām. </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6.2.2. Sniegt patiesu informāciju. </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6.2.3. Segt visas izmaksas, kas saistītas ar piedāvājuma sagatavošanu un iesniegšanu.</w:t>
      </w:r>
    </w:p>
    <w:p w:rsidR="00D21598" w:rsidRPr="00737A87" w:rsidRDefault="00D21598" w:rsidP="00D21598">
      <w:pPr>
        <w:autoSpaceDE w:val="0"/>
        <w:autoSpaceDN w:val="0"/>
        <w:adjustRightInd w:val="0"/>
        <w:spacing w:before="120" w:after="120" w:line="240" w:lineRule="auto"/>
        <w:jc w:val="both"/>
        <w:rPr>
          <w:rFonts w:ascii="Times New Roman" w:eastAsia="Calibri" w:hAnsi="Times New Roman" w:cs="Times New Roman"/>
          <w:sz w:val="24"/>
          <w:szCs w:val="24"/>
        </w:rPr>
      </w:pPr>
    </w:p>
    <w:p w:rsidR="00D21598" w:rsidRPr="00737A87" w:rsidRDefault="00D21598" w:rsidP="00D21598">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7. NOLIKUMA PIELIKUMI</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1.pielikums „Pieteikums dalībai iepirkumā’’</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2.pielikums “Tehniskā specifikācija”</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3.pielikums „Tehniskais piedāvājums”</w:t>
      </w:r>
    </w:p>
    <w:p w:rsidR="00D21598" w:rsidRPr="00737A87" w:rsidRDefault="00D21598" w:rsidP="00D21598">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4.pielikums „ Finanšu piedāvājums”</w:t>
      </w: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Iepirkuma komisijas priekšsēdētājs </w:t>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t>V.Zariņš</w:t>
      </w: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widowControl w:val="0"/>
        <w:spacing w:after="0" w:line="240" w:lineRule="auto"/>
        <w:ind w:left="142"/>
        <w:rPr>
          <w:rFonts w:ascii="Times New Roman" w:eastAsia="Times New Roman" w:hAnsi="Times New Roman" w:cs="Times New Roman"/>
          <w:sz w:val="24"/>
          <w:szCs w:val="24"/>
        </w:rPr>
      </w:pPr>
    </w:p>
    <w:p w:rsidR="00D21598" w:rsidRPr="00737A87" w:rsidRDefault="00D21598" w:rsidP="00D21598">
      <w:pP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br w:type="page"/>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b/>
          <w:color w:val="000000"/>
          <w:sz w:val="20"/>
          <w:szCs w:val="20"/>
        </w:rPr>
        <w:lastRenderedPageBreak/>
        <w:t>1.pielikums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 xml:space="preserve"> 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1C3467">
        <w:rPr>
          <w:rFonts w:ascii="Times New Roman" w:hAnsi="Times New Roman" w:cs="Times New Roman"/>
          <w:sz w:val="20"/>
          <w:szCs w:val="20"/>
        </w:rPr>
        <w:t>7</w:t>
      </w:r>
      <w:r w:rsidRPr="00737A87">
        <w:rPr>
          <w:rFonts w:ascii="Times New Roman" w:hAnsi="Times New Roman" w:cs="Times New Roman"/>
          <w:sz w:val="20"/>
          <w:szCs w:val="20"/>
        </w:rPr>
        <w:t>/</w:t>
      </w:r>
      <w:r w:rsidR="005C0BA9">
        <w:rPr>
          <w:rFonts w:ascii="Times New Roman" w:hAnsi="Times New Roman" w:cs="Times New Roman"/>
          <w:sz w:val="20"/>
          <w:szCs w:val="20"/>
        </w:rPr>
        <w:t>36</w:t>
      </w:r>
      <w:r w:rsidRPr="00737A87">
        <w:rPr>
          <w:rFonts w:ascii="Times New Roman" w:hAnsi="Times New Roman" w:cs="Times New Roman"/>
          <w:sz w:val="20"/>
          <w:szCs w:val="20"/>
        </w:rPr>
        <w:t>M</w:t>
      </w:r>
    </w:p>
    <w:p w:rsidR="00D21598" w:rsidRPr="00737A87" w:rsidRDefault="00D21598" w:rsidP="00D21598">
      <w:pPr>
        <w:spacing w:after="0" w:line="240" w:lineRule="auto"/>
        <w:jc w:val="right"/>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w:t>
      </w:r>
    </w:p>
    <w:p w:rsidR="00D21598" w:rsidRPr="00737A87" w:rsidRDefault="00D21598" w:rsidP="00D21598">
      <w:pPr>
        <w:spacing w:after="0" w:line="240" w:lineRule="auto"/>
        <w:jc w:val="center"/>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Pretendenta pieteikuma forma</w:t>
      </w:r>
    </w:p>
    <w:p w:rsidR="00D21598" w:rsidRPr="00737A87" w:rsidRDefault="00D21598" w:rsidP="00D21598">
      <w:pPr>
        <w:spacing w:after="0" w:line="240" w:lineRule="auto"/>
        <w:rPr>
          <w:rFonts w:ascii="Times New Roman" w:eastAsia="Times New Roman" w:hAnsi="Times New Roman" w:cs="Times New Roman"/>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___________________________________________________, </w:t>
      </w:r>
      <w:proofErr w:type="spellStart"/>
      <w:r w:rsidRPr="00737A87">
        <w:rPr>
          <w:rFonts w:ascii="Times New Roman" w:eastAsia="Times New Roman" w:hAnsi="Times New Roman" w:cs="Times New Roman"/>
          <w:sz w:val="24"/>
          <w:szCs w:val="24"/>
        </w:rPr>
        <w:t>reģ.Nr</w:t>
      </w:r>
      <w:proofErr w:type="spellEnd"/>
      <w:r w:rsidRPr="00737A87">
        <w:rPr>
          <w:rFonts w:ascii="Times New Roman" w:eastAsia="Times New Roman" w:hAnsi="Times New Roman" w:cs="Times New Roman"/>
          <w:sz w:val="24"/>
          <w:szCs w:val="24"/>
        </w:rPr>
        <w:t>.____________________,</w:t>
      </w:r>
    </w:p>
    <w:p w:rsidR="00D21598" w:rsidRPr="00737A87" w:rsidRDefault="00D21598" w:rsidP="00D21598">
      <w:pPr>
        <w:spacing w:before="20" w:after="20" w:line="240" w:lineRule="auto"/>
        <w:ind w:left="1440" w:firstLine="720"/>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Sabiedrības nosaukums (firma)</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t>Reģistrācijas numurs</w:t>
      </w:r>
    </w:p>
    <w:p w:rsidR="00D21598" w:rsidRPr="00737A87" w:rsidRDefault="00D21598" w:rsidP="00D21598">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Nodokļu maksātāja reģistrācijas kods</w:t>
      </w:r>
    </w:p>
    <w:p w:rsidR="00D21598" w:rsidRPr="00737A87" w:rsidRDefault="00D21598" w:rsidP="00D21598">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Sabiedrības bankas rekvizīti</w:t>
      </w:r>
    </w:p>
    <w:p w:rsidR="00D21598" w:rsidRPr="00737A87" w:rsidRDefault="00D21598" w:rsidP="00D21598">
      <w:pPr>
        <w:spacing w:before="20" w:after="20" w:line="240" w:lineRule="auto"/>
        <w:jc w:val="both"/>
        <w:rPr>
          <w:rFonts w:ascii="Times New Roman" w:eastAsia="Times New Roman" w:hAnsi="Times New Roman" w:cs="Times New Roman"/>
          <w:b/>
          <w:bCs/>
          <w:sz w:val="24"/>
          <w:szCs w:val="20"/>
          <w:lang w:eastAsia="lv-LV"/>
        </w:rPr>
      </w:pPr>
      <w:r w:rsidRPr="00737A87">
        <w:rPr>
          <w:rFonts w:ascii="Times New Roman" w:eastAsia="Times New Roman" w:hAnsi="Times New Roman" w:cs="Times New Roman"/>
          <w:bCs/>
          <w:sz w:val="24"/>
          <w:szCs w:val="20"/>
          <w:lang w:eastAsia="lv-LV"/>
        </w:rPr>
        <w:t>tā_______________________________________________________________________</w:t>
      </w:r>
      <w:r w:rsidRPr="00737A87">
        <w:rPr>
          <w:rFonts w:ascii="Times New Roman" w:eastAsia="Times New Roman" w:hAnsi="Times New Roman" w:cs="Times New Roman"/>
          <w:sz w:val="24"/>
          <w:szCs w:val="20"/>
          <w:lang w:eastAsia="lv-LV"/>
        </w:rPr>
        <w:t>personā</w:t>
      </w:r>
      <w:r w:rsidRPr="00737A87">
        <w:rPr>
          <w:rFonts w:ascii="Times New Roman" w:eastAsia="Times New Roman" w:hAnsi="Times New Roman" w:cs="Times New Roman"/>
          <w:b/>
          <w:bCs/>
          <w:sz w:val="24"/>
          <w:szCs w:val="20"/>
          <w:lang w:eastAsia="lv-LV"/>
        </w:rPr>
        <w:t xml:space="preserve"> </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 xml:space="preserve">Vadītāja vai pilnvarotās personas vārds un uzvārds, amats </w:t>
      </w:r>
    </w:p>
    <w:p w:rsidR="00D21598" w:rsidRPr="00737A87" w:rsidRDefault="00D21598" w:rsidP="00D21598">
      <w:pPr>
        <w:spacing w:before="20" w:after="20" w:line="240" w:lineRule="auto"/>
        <w:jc w:val="both"/>
        <w:rPr>
          <w:rFonts w:ascii="Times New Roman" w:eastAsia="Times New Roman" w:hAnsi="Times New Roman" w:cs="Times New Roman"/>
          <w:b/>
          <w:sz w:val="24"/>
          <w:szCs w:val="24"/>
        </w:rPr>
      </w:pPr>
    </w:p>
    <w:p w:rsidR="00D21598" w:rsidRPr="00737A87" w:rsidRDefault="00D21598" w:rsidP="00D21598">
      <w:pPr>
        <w:spacing w:after="0" w:line="240" w:lineRule="auto"/>
        <w:jc w:val="both"/>
        <w:rPr>
          <w:rFonts w:ascii="Times New Roman" w:eastAsia="Times New Roman" w:hAnsi="Times New Roman" w:cs="Times New Roman"/>
          <w:sz w:val="24"/>
          <w:szCs w:val="24"/>
        </w:rPr>
      </w:pPr>
      <w:proofErr w:type="gramStart"/>
      <w:r w:rsidRPr="00737A87">
        <w:rPr>
          <w:rFonts w:ascii="Times New Roman" w:eastAsia="Times New Roman" w:hAnsi="Times New Roman" w:cs="Times New Roman"/>
          <w:sz w:val="24"/>
          <w:szCs w:val="24"/>
        </w:rPr>
        <w:t>Saskaņā ar iepirkuma nolikumu, apakšā parakstījies</w:t>
      </w:r>
      <w:proofErr w:type="gramEnd"/>
      <w:r w:rsidRPr="00737A87">
        <w:rPr>
          <w:rFonts w:ascii="Times New Roman" w:eastAsia="Times New Roman" w:hAnsi="Times New Roman" w:cs="Times New Roman"/>
          <w:sz w:val="24"/>
          <w:szCs w:val="24"/>
        </w:rPr>
        <w:t xml:space="preserve"> apliecinu, ka:</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piekrītu nolikuma noteikumiem un garantēju nolikuma prasību izpildi. </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visas piedāvājumā sniegtās ziņas par pretendentu un piedāvāto pakalpojumu ir patiesas;</w:t>
      </w:r>
    </w:p>
    <w:p w:rsidR="00D21598" w:rsidRPr="00737A87"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pievienotie dokumenti veido šo piedāvājumu;</w:t>
      </w:r>
    </w:p>
    <w:p w:rsidR="00D21598" w:rsidRDefault="00D21598" w:rsidP="00D21598">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 (</w:t>
      </w:r>
      <w:r w:rsidRPr="00737A87">
        <w:rPr>
          <w:rFonts w:ascii="Times New Roman" w:eastAsia="Times New Roman" w:hAnsi="Times New Roman" w:cs="Times New Roman"/>
          <w:i/>
          <w:iCs/>
          <w:sz w:val="24"/>
          <w:szCs w:val="24"/>
        </w:rPr>
        <w:t>pretendenta nosaukums</w:t>
      </w:r>
      <w:r w:rsidRPr="00737A87">
        <w:rPr>
          <w:rFonts w:ascii="Times New Roman" w:eastAsia="Times New Roman" w:hAnsi="Times New Roman" w:cs="Times New Roman"/>
          <w:sz w:val="24"/>
          <w:szCs w:val="24"/>
        </w:rPr>
        <w:t>) apņemas iepirkuma piešķiršanas gadījumā pildīt visus nolikumā izklāstītos nosacījumus.</w:t>
      </w:r>
    </w:p>
    <w:p w:rsidR="0038358E" w:rsidRPr="00A6442E" w:rsidRDefault="00A6442E" w:rsidP="00A6442E">
      <w:pPr>
        <w:tabs>
          <w:tab w:val="left" w:pos="360"/>
        </w:tabs>
        <w:ind w:left="284" w:hanging="284"/>
        <w:jc w:val="both"/>
        <w:rPr>
          <w:rFonts w:ascii="Times New Roman" w:hAnsi="Times New Roman" w:cs="Times New Roman"/>
        </w:rPr>
      </w:pPr>
      <w:r>
        <w:rPr>
          <w:rFonts w:ascii="Times New Roman" w:hAnsi="Times New Roman" w:cs="Times New Roman"/>
        </w:rPr>
        <w:t xml:space="preserve">      </w:t>
      </w:r>
      <w:r w:rsidRPr="00A6442E">
        <w:rPr>
          <w:rFonts w:ascii="Times New Roman" w:hAnsi="Times New Roman" w:cs="Times New Roman"/>
        </w:rPr>
        <w:t>5.</w:t>
      </w:r>
      <w:r>
        <w:rPr>
          <w:rFonts w:ascii="Times New Roman" w:hAnsi="Times New Roman" w:cs="Times New Roman"/>
        </w:rPr>
        <w:t xml:space="preserve">    </w:t>
      </w:r>
      <w:r w:rsidR="0038358E" w:rsidRPr="00A6442E">
        <w:rPr>
          <w:rFonts w:ascii="Times New Roman" w:hAnsi="Times New Roman" w:cs="Times New Roman"/>
        </w:rPr>
        <w:t xml:space="preserve">Mēs apliecinām, ka esam </w:t>
      </w:r>
      <w:r w:rsidR="0038358E" w:rsidRPr="00A6442E">
        <w:rPr>
          <w:rFonts w:ascii="Times New Roman" w:hAnsi="Times New Roman" w:cs="Times New Roman"/>
          <w:i/>
        </w:rPr>
        <w:t>mazais</w:t>
      </w:r>
      <w:r w:rsidR="0038358E" w:rsidRPr="00A6442E">
        <w:rPr>
          <w:rFonts w:ascii="Times New Roman" w:hAnsi="Times New Roman" w:cs="Times New Roman"/>
        </w:rPr>
        <w:t xml:space="preserve"> vai </w:t>
      </w:r>
      <w:r w:rsidR="0038358E" w:rsidRPr="00A6442E">
        <w:rPr>
          <w:rFonts w:ascii="Times New Roman" w:hAnsi="Times New Roman" w:cs="Times New Roman"/>
          <w:i/>
        </w:rPr>
        <w:t>vidējais</w:t>
      </w:r>
      <w:r w:rsidRPr="00A6442E">
        <w:rPr>
          <w:rFonts w:ascii="Times New Roman" w:hAnsi="Times New Roman" w:cs="Times New Roman"/>
        </w:rPr>
        <w:t xml:space="preserve"> </w:t>
      </w:r>
      <w:r w:rsidR="0038358E" w:rsidRPr="00A6442E">
        <w:rPr>
          <w:rFonts w:ascii="Times New Roman" w:hAnsi="Times New Roman" w:cs="Times New Roman"/>
        </w:rPr>
        <w:t>uzņēmums (attiecīgo pasvītrot)</w:t>
      </w:r>
      <w:r w:rsidR="0038358E" w:rsidRPr="00A6442E">
        <w:rPr>
          <w:rFonts w:ascii="Times New Roman" w:hAnsi="Times New Roman" w:cs="Times New Roman"/>
          <w:vertAlign w:val="superscript"/>
        </w:rPr>
        <w:t>⃰</w:t>
      </w:r>
      <w:r w:rsidR="0038358E" w:rsidRPr="00A6442E">
        <w:rPr>
          <w:rFonts w:ascii="Times New Roman" w:hAnsi="Times New Roman" w:cs="Times New Roman"/>
        </w:rPr>
        <w:t>.</w:t>
      </w:r>
    </w:p>
    <w:p w:rsidR="0038358E" w:rsidRPr="00A6442E" w:rsidRDefault="0038358E" w:rsidP="0038358E">
      <w:pPr>
        <w:pStyle w:val="Default"/>
        <w:ind w:left="284"/>
        <w:jc w:val="both"/>
        <w:rPr>
          <w:rFonts w:eastAsia="Times New Roman"/>
          <w:i/>
          <w:sz w:val="20"/>
          <w:lang w:eastAsia="lv-LV"/>
        </w:rPr>
      </w:pPr>
      <w:r w:rsidRPr="00A6442E">
        <w:rPr>
          <w:i/>
          <w:sz w:val="20"/>
          <w:vertAlign w:val="superscript"/>
        </w:rPr>
        <w:t>⃰</w:t>
      </w:r>
      <w:r w:rsidRPr="00A6442E">
        <w:rPr>
          <w:b/>
          <w:bCs/>
          <w:i/>
          <w:sz w:val="20"/>
          <w:lang w:eastAsia="lv-LV"/>
        </w:rPr>
        <w:t xml:space="preserve">Mazais uzņēmums – </w:t>
      </w:r>
      <w:r w:rsidRPr="00A6442E">
        <w:rPr>
          <w:i/>
          <w:sz w:val="20"/>
          <w:lang w:eastAsia="lv-LV"/>
        </w:rPr>
        <w:t xml:space="preserve">uzņēmums, kurā nodarbinātas mazāk nekā 50 personas un kura gada apgrozījums un/ vai gada bilance kopā nepārsniedz 10 miljonus </w:t>
      </w:r>
      <w:proofErr w:type="spellStart"/>
      <w:r w:rsidRPr="00A6442E">
        <w:rPr>
          <w:i/>
          <w:iCs/>
          <w:sz w:val="20"/>
          <w:lang w:eastAsia="lv-LV"/>
        </w:rPr>
        <w:t>euro</w:t>
      </w:r>
      <w:proofErr w:type="spellEnd"/>
      <w:r w:rsidRPr="00A6442E">
        <w:rPr>
          <w:i/>
          <w:iCs/>
          <w:sz w:val="20"/>
          <w:lang w:eastAsia="lv-LV"/>
        </w:rPr>
        <w:t xml:space="preserve">; </w:t>
      </w:r>
    </w:p>
    <w:p w:rsidR="0038358E" w:rsidRPr="00A6442E" w:rsidRDefault="0038358E" w:rsidP="0038358E">
      <w:pPr>
        <w:tabs>
          <w:tab w:val="left" w:pos="360"/>
        </w:tabs>
        <w:ind w:left="284"/>
        <w:jc w:val="both"/>
        <w:rPr>
          <w:rFonts w:ascii="Times New Roman" w:hAnsi="Times New Roman" w:cs="Times New Roman"/>
        </w:rPr>
      </w:pPr>
      <w:r w:rsidRPr="00A6442E">
        <w:rPr>
          <w:rFonts w:ascii="Times New Roman" w:hAnsi="Times New Roman" w:cs="Times New Roman"/>
          <w:b/>
          <w:bCs/>
          <w:i/>
          <w:color w:val="000000"/>
          <w:sz w:val="20"/>
        </w:rPr>
        <w:t xml:space="preserve">Vidējais uzņēmums – </w:t>
      </w:r>
      <w:r w:rsidRPr="00A6442E">
        <w:rPr>
          <w:rFonts w:ascii="Times New Roman" w:hAnsi="Times New Roman" w:cs="Times New Roman"/>
          <w:i/>
          <w:color w:val="000000"/>
          <w:sz w:val="20"/>
        </w:rPr>
        <w:t xml:space="preserve">uzņēmums, kurā nodarbinātas mazāk nekā 250 personas un kura gada apgrozījums nepārsniedz 50 miljonus </w:t>
      </w:r>
      <w:proofErr w:type="spellStart"/>
      <w:r w:rsidRPr="00A6442E">
        <w:rPr>
          <w:rFonts w:ascii="Times New Roman" w:hAnsi="Times New Roman" w:cs="Times New Roman"/>
          <w:i/>
          <w:iCs/>
          <w:color w:val="000000"/>
          <w:sz w:val="20"/>
        </w:rPr>
        <w:t>euro</w:t>
      </w:r>
      <w:proofErr w:type="spellEnd"/>
      <w:r w:rsidRPr="00A6442E">
        <w:rPr>
          <w:rFonts w:ascii="Times New Roman" w:hAnsi="Times New Roman" w:cs="Times New Roman"/>
          <w:i/>
          <w:color w:val="000000"/>
          <w:sz w:val="20"/>
        </w:rPr>
        <w:t xml:space="preserve">, </w:t>
      </w:r>
      <w:r w:rsidRPr="00A6442E">
        <w:rPr>
          <w:rFonts w:ascii="Times New Roman" w:hAnsi="Times New Roman" w:cs="Times New Roman"/>
          <w:i/>
          <w:iCs/>
          <w:color w:val="000000"/>
          <w:sz w:val="20"/>
        </w:rPr>
        <w:t xml:space="preserve">un/ vai, </w:t>
      </w:r>
      <w:r w:rsidRPr="00A6442E">
        <w:rPr>
          <w:rFonts w:ascii="Times New Roman" w:hAnsi="Times New Roman" w:cs="Times New Roman"/>
          <w:i/>
          <w:color w:val="000000"/>
          <w:sz w:val="20"/>
        </w:rPr>
        <w:t xml:space="preserve">kura gada bilance kopā nepārsniedz 43 miljonus </w:t>
      </w:r>
      <w:proofErr w:type="spellStart"/>
      <w:r w:rsidRPr="00A6442E">
        <w:rPr>
          <w:rFonts w:ascii="Times New Roman" w:hAnsi="Times New Roman" w:cs="Times New Roman"/>
          <w:i/>
          <w:iCs/>
          <w:color w:val="000000"/>
          <w:sz w:val="20"/>
        </w:rPr>
        <w:t>euro</w:t>
      </w:r>
      <w:proofErr w:type="spellEnd"/>
      <w:r w:rsidRPr="00A6442E">
        <w:rPr>
          <w:rFonts w:ascii="Times New Roman" w:hAnsi="Times New Roman" w:cs="Times New Roman"/>
          <w:i/>
          <w:iCs/>
          <w:color w:val="000000"/>
          <w:sz w:val="20"/>
        </w:rPr>
        <w:t>.</w:t>
      </w:r>
    </w:p>
    <w:p w:rsidR="0038358E" w:rsidRPr="00737A87" w:rsidRDefault="0038358E" w:rsidP="00A6442E">
      <w:pPr>
        <w:widowControl w:val="0"/>
        <w:spacing w:after="0" w:line="240" w:lineRule="auto"/>
        <w:jc w:val="both"/>
        <w:rPr>
          <w:rFonts w:ascii="Times New Roman" w:eastAsia="Times New Roman" w:hAnsi="Times New Roman" w:cs="Times New Roman"/>
          <w:sz w:val="24"/>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ab/>
        <w:t>Paraksts</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rPr>
        <w:t>z.v.</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0"/>
          <w:szCs w:val="20"/>
          <w:lang w:eastAsia="lv-LV"/>
        </w:rPr>
      </w:pPr>
      <w:r w:rsidRPr="00737A87">
        <w:rPr>
          <w:rFonts w:ascii="Times New Roman" w:eastAsia="Times New Roman" w:hAnsi="Times New Roman" w:cs="Times New Roman"/>
          <w:sz w:val="20"/>
          <w:szCs w:val="20"/>
        </w:rPr>
        <w:t xml:space="preserve">adrese, </w:t>
      </w:r>
      <w:r w:rsidRPr="00737A87">
        <w:rPr>
          <w:rFonts w:ascii="Times New Roman" w:eastAsia="Times New Roman" w:hAnsi="Times New Roman" w:cs="Times New Roman"/>
          <w:sz w:val="20"/>
          <w:szCs w:val="20"/>
          <w:lang w:eastAsia="lv-LV"/>
        </w:rPr>
        <w:t xml:space="preserve">tālruņa (faksa) numuri, e-pasta adrese </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0"/>
          <w:szCs w:val="20"/>
        </w:rPr>
      </w:pPr>
      <w:r w:rsidRPr="00737A87">
        <w:rPr>
          <w:rFonts w:ascii="Times New Roman" w:eastAsia="Times New Roman" w:hAnsi="Times New Roman" w:cs="Times New Roman"/>
          <w:sz w:val="20"/>
          <w:szCs w:val="20"/>
        </w:rPr>
        <w:t>Pretendenta vadītāja vai pilnvarotās personas amats, vārds un uzvārds</w:t>
      </w:r>
    </w:p>
    <w:p w:rsidR="00D21598" w:rsidRPr="00737A87" w:rsidRDefault="00D21598" w:rsidP="00D21598">
      <w:pPr>
        <w:spacing w:before="20" w:after="20" w:line="240" w:lineRule="auto"/>
        <w:rPr>
          <w:rFonts w:ascii="Times New Roman" w:eastAsia="Times New Roman" w:hAnsi="Times New Roman" w:cs="Times New Roman"/>
          <w:sz w:val="24"/>
          <w:szCs w:val="20"/>
        </w:rPr>
      </w:pPr>
      <w:r w:rsidRPr="00737A87">
        <w:rPr>
          <w:rFonts w:ascii="Times New Roman" w:eastAsia="Times New Roman" w:hAnsi="Times New Roman" w:cs="Times New Roman"/>
          <w:sz w:val="24"/>
          <w:szCs w:val="20"/>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D21598" w:rsidRPr="00737A87" w:rsidRDefault="00D21598" w:rsidP="00D21598">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Pieteikums jāparaksta uzņēmuma vadītājam vai viņa pilnvarotai personai.</w:t>
      </w:r>
    </w:p>
    <w:p w:rsidR="00D21598" w:rsidRPr="00737A87" w:rsidRDefault="00D21598" w:rsidP="00D21598">
      <w:pPr>
        <w:spacing w:after="0" w:line="240" w:lineRule="auto"/>
        <w:ind w:left="720" w:hanging="720"/>
        <w:jc w:val="right"/>
        <w:rPr>
          <w:rFonts w:ascii="Times New Roman" w:eastAsia="Times New Roman" w:hAnsi="Times New Roman" w:cs="Times New Roman"/>
          <w:color w:val="000000"/>
        </w:rPr>
      </w:pPr>
      <w:r w:rsidRPr="00737A87">
        <w:rPr>
          <w:rFonts w:ascii="Times New Roman" w:eastAsia="Times New Roman" w:hAnsi="Times New Roman" w:cs="Times New Roman"/>
          <w:b/>
          <w:color w:val="000000"/>
        </w:rPr>
        <w:br w:type="page"/>
      </w: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2.pielikums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1C3467">
        <w:rPr>
          <w:rFonts w:ascii="Times New Roman" w:hAnsi="Times New Roman" w:cs="Times New Roman"/>
          <w:sz w:val="20"/>
          <w:szCs w:val="20"/>
        </w:rPr>
        <w:t>7</w:t>
      </w:r>
      <w:r w:rsidRPr="00737A87">
        <w:rPr>
          <w:rFonts w:ascii="Times New Roman" w:hAnsi="Times New Roman" w:cs="Times New Roman"/>
          <w:sz w:val="20"/>
          <w:szCs w:val="20"/>
        </w:rPr>
        <w:t>/</w:t>
      </w:r>
      <w:r w:rsidR="00063297">
        <w:rPr>
          <w:rFonts w:ascii="Times New Roman" w:hAnsi="Times New Roman" w:cs="Times New Roman"/>
          <w:sz w:val="20"/>
          <w:szCs w:val="20"/>
        </w:rPr>
        <w:t>36</w:t>
      </w:r>
      <w:r w:rsidRPr="00737A87">
        <w:rPr>
          <w:rFonts w:ascii="Times New Roman" w:hAnsi="Times New Roman" w:cs="Times New Roman"/>
          <w:sz w:val="20"/>
          <w:szCs w:val="20"/>
        </w:rPr>
        <w:t>M</w:t>
      </w:r>
    </w:p>
    <w:p w:rsidR="00D21598" w:rsidRPr="00737A87" w:rsidRDefault="00D21598" w:rsidP="00D21598">
      <w:pPr>
        <w:jc w:val="center"/>
        <w:rPr>
          <w:rFonts w:ascii="Times New Roman" w:hAnsi="Times New Roman" w:cs="Times New Roman"/>
          <w:b/>
          <w:sz w:val="28"/>
          <w:szCs w:val="28"/>
        </w:rPr>
      </w:pPr>
    </w:p>
    <w:p w:rsidR="00D21598" w:rsidRPr="00737A87" w:rsidRDefault="00D21598" w:rsidP="00D21598">
      <w:pPr>
        <w:jc w:val="center"/>
        <w:rPr>
          <w:rFonts w:ascii="Times New Roman" w:hAnsi="Times New Roman" w:cs="Times New Roman"/>
          <w:b/>
          <w:sz w:val="28"/>
          <w:szCs w:val="28"/>
        </w:rPr>
      </w:pPr>
      <w:r w:rsidRPr="00737A87">
        <w:rPr>
          <w:rFonts w:ascii="Times New Roman" w:hAnsi="Times New Roman" w:cs="Times New Roman"/>
          <w:b/>
          <w:sz w:val="28"/>
          <w:szCs w:val="28"/>
        </w:rPr>
        <w:t>Tehniskā specifikācija</w:t>
      </w:r>
    </w:p>
    <w:p w:rsidR="00D21598" w:rsidRPr="00737A87" w:rsidRDefault="00D21598" w:rsidP="00D21598">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 /201</w:t>
      </w:r>
      <w:r w:rsidR="001C3467">
        <w:rPr>
          <w:rFonts w:ascii="Times New Roman" w:hAnsi="Times New Roman" w:cs="Times New Roman"/>
          <w:szCs w:val="24"/>
        </w:rPr>
        <w:t>7</w:t>
      </w:r>
      <w:r w:rsidRPr="00737A87">
        <w:rPr>
          <w:rFonts w:ascii="Times New Roman" w:hAnsi="Times New Roman" w:cs="Times New Roman"/>
          <w:szCs w:val="24"/>
        </w:rPr>
        <w:t>/</w:t>
      </w:r>
      <w:r w:rsidR="00980B3F">
        <w:rPr>
          <w:rFonts w:ascii="Times New Roman" w:hAnsi="Times New Roman" w:cs="Times New Roman"/>
          <w:szCs w:val="24"/>
        </w:rPr>
        <w:t>36</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numPr>
          <w:ilvl w:val="0"/>
          <w:numId w:val="8"/>
        </w:numPr>
        <w:spacing w:after="0" w:line="276" w:lineRule="auto"/>
        <w:ind w:left="426"/>
        <w:jc w:val="both"/>
        <w:rPr>
          <w:rFonts w:ascii="Times New Roman" w:hAnsi="Times New Roman" w:cs="Times New Roman"/>
          <w:noProof/>
        </w:rPr>
      </w:pPr>
      <w:r w:rsidRPr="00737A87">
        <w:rPr>
          <w:rFonts w:ascii="Times New Roman" w:hAnsi="Times New Roman" w:cs="Times New Roman"/>
          <w:noProof/>
          <w:u w:val="single"/>
        </w:rPr>
        <w:t>Kokskaidu granulu kvalitātes prasības</w:t>
      </w:r>
      <w:r w:rsidRPr="00737A87">
        <w:rPr>
          <w:rFonts w:ascii="Times New Roman" w:hAnsi="Times New Roman" w:cs="Times New Roman"/>
          <w:noProof/>
        </w:rPr>
        <w:t>:</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ģeometriskais lielums</w:t>
      </w:r>
      <w:r w:rsidR="000B6922">
        <w:rPr>
          <w:rFonts w:ascii="Times New Roman" w:hAnsi="Times New Roman" w:cs="Times New Roman"/>
          <w:noProof/>
          <w:szCs w:val="24"/>
        </w:rPr>
        <w:t xml:space="preserve"> 6-</w:t>
      </w:r>
      <w:r w:rsidRPr="00737A87">
        <w:rPr>
          <w:rFonts w:ascii="Times New Roman" w:hAnsi="Times New Roman" w:cs="Times New Roman"/>
          <w:noProof/>
          <w:szCs w:val="24"/>
        </w:rPr>
        <w:t xml:space="preserve"> 8 mm diametrā ar 3,15-40</w:t>
      </w:r>
      <w:r>
        <w:rPr>
          <w:rFonts w:ascii="Times New Roman" w:hAnsi="Times New Roman" w:cs="Times New Roman"/>
          <w:noProof/>
          <w:szCs w:val="24"/>
        </w:rPr>
        <w:t xml:space="preserve"> </w:t>
      </w:r>
      <w:r w:rsidRPr="00737A87">
        <w:rPr>
          <w:rFonts w:ascii="Times New Roman" w:hAnsi="Times New Roman" w:cs="Times New Roman"/>
          <w:noProof/>
          <w:szCs w:val="24"/>
        </w:rPr>
        <w:t>mm garumu, sapresētas tilpumsvarā 600-750</w:t>
      </w:r>
      <w:r w:rsidR="000B6922">
        <w:rPr>
          <w:rFonts w:ascii="Times New Roman" w:hAnsi="Times New Roman" w:cs="Times New Roman"/>
          <w:noProof/>
          <w:szCs w:val="24"/>
        </w:rPr>
        <w:t xml:space="preserve"> </w:t>
      </w:r>
      <w:r w:rsidRPr="00737A87">
        <w:rPr>
          <w:rFonts w:ascii="Times New Roman" w:hAnsi="Times New Roman" w:cs="Times New Roman"/>
          <w:noProof/>
          <w:szCs w:val="24"/>
        </w:rPr>
        <w:t>kg uz kubikmetru;</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augstākās kvalitātes granulas, sausas (relatīvais mitrums &lt; 10%), ķīmiski un no piemaisījumiem tīras, bez svešķermeņiem (tajā skaitā mizām) un skaidu smalkumiem;</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siltumspēja ne mazāk kā 4,6 kWh/kg;</w:t>
      </w:r>
    </w:p>
    <w:p w:rsidR="00D21598" w:rsidRPr="00737A87" w:rsidRDefault="000B6922" w:rsidP="00D21598">
      <w:pPr>
        <w:numPr>
          <w:ilvl w:val="1"/>
          <w:numId w:val="9"/>
        </w:numPr>
        <w:spacing w:after="0" w:line="276" w:lineRule="auto"/>
        <w:jc w:val="both"/>
        <w:rPr>
          <w:rFonts w:ascii="Times New Roman" w:hAnsi="Times New Roman" w:cs="Times New Roman"/>
          <w:noProof/>
          <w:szCs w:val="24"/>
        </w:rPr>
      </w:pPr>
      <w:r>
        <w:rPr>
          <w:rFonts w:ascii="Times New Roman" w:hAnsi="Times New Roman" w:cs="Times New Roman"/>
          <w:noProof/>
          <w:szCs w:val="24"/>
        </w:rPr>
        <w:t xml:space="preserve">pelnu saturs mazāks kā 0,5 </w:t>
      </w:r>
      <w:r w:rsidR="00D21598" w:rsidRPr="00737A87">
        <w:rPr>
          <w:rFonts w:ascii="Times New Roman" w:hAnsi="Times New Roman" w:cs="Times New Roman"/>
          <w:noProof/>
          <w:szCs w:val="24"/>
        </w:rPr>
        <w:t>% no sadedzinātā svara.</w:t>
      </w:r>
    </w:p>
    <w:p w:rsidR="00D21598" w:rsidRPr="00737A87" w:rsidRDefault="00D21598" w:rsidP="00D21598">
      <w:pPr>
        <w:numPr>
          <w:ilvl w:val="0"/>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u w:val="single"/>
        </w:rPr>
        <w:t>Kokskaidu granulu piegādes nosacījumi</w:t>
      </w:r>
      <w:r w:rsidRPr="00737A87">
        <w:rPr>
          <w:rFonts w:ascii="Times New Roman" w:hAnsi="Times New Roman" w:cs="Times New Roman"/>
          <w:noProof/>
          <w:szCs w:val="24"/>
        </w:rPr>
        <w:t>:</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Jāveic kokskaidu granulu piegāde, izkraušana no transportlīdzekļa un pārvietošana uz iestādes vadītāja norādīto vietu iekštelpās.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Vienas piegādes apjoms ne vairāk kā 14 paletes.</w:t>
      </w:r>
    </w:p>
    <w:p w:rsidR="000B6922" w:rsidRDefault="00D21598" w:rsidP="00D21598">
      <w:pPr>
        <w:spacing w:after="0" w:line="240" w:lineRule="auto"/>
        <w:rPr>
          <w:rFonts w:ascii="Times New Roman" w:hAnsi="Times New Roman" w:cs="Times New Roman"/>
          <w:sz w:val="24"/>
          <w:szCs w:val="24"/>
          <w:lang w:eastAsia="lv-LV"/>
        </w:rPr>
      </w:pPr>
      <w:r w:rsidRPr="00737A87">
        <w:rPr>
          <w:rFonts w:ascii="Times New Roman" w:hAnsi="Times New Roman" w:cs="Times New Roman"/>
          <w:noProof/>
          <w:sz w:val="24"/>
          <w:szCs w:val="24"/>
        </w:rPr>
        <w:t xml:space="preserve">Kokskaidu </w:t>
      </w:r>
      <w:r w:rsidR="000B6922">
        <w:rPr>
          <w:rFonts w:ascii="Times New Roman" w:hAnsi="Times New Roman" w:cs="Times New Roman"/>
          <w:noProof/>
          <w:sz w:val="24"/>
          <w:szCs w:val="24"/>
        </w:rPr>
        <w:t>granulām jābūt safasētām 15 - 16</w:t>
      </w:r>
      <w:r w:rsidRPr="00737A87">
        <w:rPr>
          <w:rFonts w:ascii="Times New Roman" w:hAnsi="Times New Roman" w:cs="Times New Roman"/>
          <w:noProof/>
          <w:sz w:val="24"/>
          <w:szCs w:val="24"/>
        </w:rPr>
        <w:t xml:space="preserve"> kg ietilpības</w:t>
      </w:r>
      <w:r w:rsidRPr="00737A87">
        <w:rPr>
          <w:rFonts w:ascii="Times New Roman" w:hAnsi="Times New Roman" w:cs="Times New Roman"/>
          <w:sz w:val="24"/>
          <w:szCs w:val="24"/>
          <w:lang w:eastAsia="lv-LV"/>
        </w:rPr>
        <w:t xml:space="preserve"> </w:t>
      </w:r>
    </w:p>
    <w:p w:rsidR="00D21598" w:rsidRPr="00737A87" w:rsidRDefault="000B6922" w:rsidP="00D21598">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iepakojumā</w:t>
      </w:r>
      <w:r w:rsidR="00D21598">
        <w:rPr>
          <w:rFonts w:ascii="Times New Roman" w:hAnsi="Times New Roman" w:cs="Times New Roman"/>
          <w:sz w:val="24"/>
          <w:szCs w:val="24"/>
          <w:lang w:eastAsia="lv-LV"/>
        </w:rPr>
        <w:t xml:space="preserve">. </w:t>
      </w:r>
      <w:r w:rsidR="00D21598" w:rsidRPr="000B6922">
        <w:rPr>
          <w:rFonts w:ascii="Times New Roman" w:hAnsi="Times New Roman" w:cs="Times New Roman"/>
          <w:i/>
          <w:sz w:val="24"/>
          <w:szCs w:val="24"/>
          <w:lang w:eastAsia="lv-LV"/>
        </w:rPr>
        <w:t>Piedāvājumam jāpievieno granulu paraugs 1 kg fasējumā</w:t>
      </w:r>
      <w:r w:rsidR="00D21598">
        <w:rPr>
          <w:rFonts w:ascii="Times New Roman" w:hAnsi="Times New Roman" w:cs="Times New Roman"/>
          <w:sz w:val="24"/>
          <w:szCs w:val="24"/>
          <w:lang w:eastAsia="lv-LV"/>
        </w:rPr>
        <w:t>.</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Preces cenā jāiekļauj piegādes un izkraušanas izmaksas.</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 jāveic pēc Pasūtītāja pieprasījuma.</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Pretendentam jāveic kurināmo kokskaidu granulu piegāde ne vēlāk kā 3 (trīs) darba dienu laikā pēc pasūtījuma veikšanas dienas. Pasūtītājs pasūtījumu veic, nosūtot pieprasījumu uz e-pastu, vai pa telefonu. </w:t>
      </w:r>
    </w:p>
    <w:p w:rsidR="00D21598" w:rsidRPr="00737A87"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Piegādes vietas, plānotais piegādes apjoms gadā un atbildīgās personas par piegādes termiņa saskaņošanu un izkraušanu norādītajās vietās.</w:t>
      </w:r>
    </w:p>
    <w:p w:rsidR="00D21598" w:rsidRPr="00980B3F" w:rsidRDefault="00D21598" w:rsidP="00D21598">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rPr>
        <w:t>Norādītais vidējais attālums no preču ražošanas vietas līdz piegādes vietai.</w:t>
      </w:r>
    </w:p>
    <w:p w:rsidR="00980B3F" w:rsidRPr="00980B3F" w:rsidRDefault="00980B3F" w:rsidP="00980B3F">
      <w:pPr>
        <w:spacing w:after="0" w:line="276" w:lineRule="auto"/>
        <w:ind w:left="792"/>
        <w:jc w:val="both"/>
        <w:rPr>
          <w:rFonts w:ascii="Times New Roman" w:hAnsi="Times New Roman" w:cs="Times New Roman"/>
          <w:noProof/>
          <w:szCs w:val="24"/>
        </w:rPr>
      </w:pPr>
    </w:p>
    <w:p w:rsidR="00980B3F" w:rsidRPr="00607F53" w:rsidRDefault="00980B3F" w:rsidP="00980B3F">
      <w:pPr>
        <w:spacing w:after="0" w:line="276" w:lineRule="auto"/>
        <w:jc w:val="both"/>
        <w:rPr>
          <w:rFonts w:ascii="Times New Roman" w:eastAsia="Calibri" w:hAnsi="Times New Roman" w:cs="Times New Roman"/>
          <w:sz w:val="24"/>
          <w:szCs w:val="24"/>
        </w:rPr>
      </w:pPr>
      <w:r w:rsidRPr="00607F53">
        <w:rPr>
          <w:rFonts w:ascii="Times New Roman" w:eastAsia="Calibri" w:hAnsi="Times New Roman" w:cs="Times New Roman"/>
          <w:sz w:val="24"/>
          <w:szCs w:val="24"/>
        </w:rPr>
        <w:t>Piegādēm jānotiek darba dienās no plkst. 8:00 līdz 16:00. Piegāde pārējā laikā pieļaujama tikai iepriekš vienojoties ar katras piegādes adreses kontaktpersonu.</w:t>
      </w:r>
    </w:p>
    <w:p w:rsidR="00980B3F" w:rsidRPr="00607F53" w:rsidRDefault="00980B3F" w:rsidP="00980B3F">
      <w:pPr>
        <w:spacing w:after="0" w:line="276" w:lineRule="auto"/>
        <w:ind w:firstLine="720"/>
        <w:jc w:val="both"/>
        <w:rPr>
          <w:rFonts w:ascii="Times New Roman" w:eastAsia="Calibri" w:hAnsi="Times New Roman" w:cs="Times New Roman"/>
          <w:sz w:val="24"/>
          <w:szCs w:val="24"/>
        </w:rPr>
      </w:pPr>
      <w:r w:rsidRPr="00607F53">
        <w:rPr>
          <w:rFonts w:ascii="Times New Roman" w:eastAsia="Calibri" w:hAnsi="Times New Roman" w:cs="Times New Roman"/>
          <w:sz w:val="24"/>
          <w:szCs w:val="24"/>
        </w:rPr>
        <w:t>Ja kokskaidu granulu sortiments, daudzums un kvalitāte neatbilst piegādes līgumam pievienotajā tehniskajā specifikācijā norādītajam un piegāde notiek ārpus darba laika, kā arī brīvdienās iepriekš nesaskaņotā laikā, Pasūtītājam ir tiesības atteikties no kokskaidu granulu pieņemšanas, nekavējoties par to informējot autovadītāju un Piegādātāju.</w:t>
      </w:r>
    </w:p>
    <w:p w:rsidR="00980B3F" w:rsidRPr="00607F53" w:rsidRDefault="00980B3F" w:rsidP="00980B3F">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K</w:t>
      </w:r>
      <w:r w:rsidRPr="00607F53">
        <w:rPr>
          <w:rFonts w:ascii="Times New Roman" w:eastAsia="Calibri" w:hAnsi="Times New Roman" w:cs="Times New Roman"/>
          <w:sz w:val="24"/>
          <w:szCs w:val="24"/>
        </w:rPr>
        <w:t>okskaidu granulu</w:t>
      </w:r>
      <w:r w:rsidRPr="00607F53">
        <w:rPr>
          <w:rFonts w:ascii="Times New Roman" w:eastAsia="Times New Roman" w:hAnsi="Times New Roman" w:cs="Times New Roman"/>
          <w:sz w:val="24"/>
          <w:szCs w:val="24"/>
        </w:rPr>
        <w:t xml:space="preserve"> piegādes laiks un daudzums uz katru objektu piegādātājam iepriekš jāsaskaņo ar pilnvarotajām personām.</w:t>
      </w:r>
    </w:p>
    <w:p w:rsidR="00980B3F" w:rsidRPr="00607F53" w:rsidRDefault="00980B3F" w:rsidP="00980B3F">
      <w:pPr>
        <w:suppressAutoHyphens/>
        <w:spacing w:after="0" w:line="240" w:lineRule="auto"/>
        <w:jc w:val="both"/>
        <w:rPr>
          <w:rFonts w:ascii="Times New Roman" w:eastAsia="Times New Roman" w:hAnsi="Times New Roman" w:cs="Times New Roman"/>
          <w:sz w:val="24"/>
          <w:szCs w:val="24"/>
          <w:lang w:eastAsia="ar-SA"/>
        </w:rPr>
      </w:pPr>
      <w:r w:rsidRPr="00607F53">
        <w:rPr>
          <w:rFonts w:ascii="Times New Roman" w:eastAsia="Times New Roman" w:hAnsi="Times New Roman" w:cs="Times New Roman"/>
          <w:sz w:val="24"/>
          <w:szCs w:val="24"/>
          <w:lang w:eastAsia="ar-SA"/>
        </w:rPr>
        <w:t xml:space="preserve">Pasūtītājs negarantē līguma izpildi atbilstoši plānotajam apjomam, atkarībā no </w:t>
      </w:r>
      <w:r>
        <w:rPr>
          <w:rFonts w:ascii="Times New Roman" w:eastAsia="Times New Roman" w:hAnsi="Times New Roman" w:cs="Times New Roman"/>
          <w:sz w:val="24"/>
          <w:szCs w:val="24"/>
          <w:lang w:eastAsia="ar-SA"/>
        </w:rPr>
        <w:t>patēriņa apkures sezonā</w:t>
      </w:r>
      <w:proofErr w:type="gramStart"/>
      <w:r>
        <w:rPr>
          <w:rFonts w:ascii="Times New Roman" w:eastAsia="Times New Roman" w:hAnsi="Times New Roman" w:cs="Times New Roman"/>
          <w:sz w:val="24"/>
          <w:szCs w:val="24"/>
          <w:lang w:eastAsia="ar-SA"/>
        </w:rPr>
        <w:t xml:space="preserve"> </w:t>
      </w:r>
      <w:r w:rsidRPr="00607F53">
        <w:rPr>
          <w:rFonts w:ascii="Times New Roman" w:eastAsia="Times New Roman" w:hAnsi="Times New Roman" w:cs="Times New Roman"/>
          <w:sz w:val="24"/>
          <w:szCs w:val="24"/>
          <w:lang w:eastAsia="ar-SA"/>
        </w:rPr>
        <w:t xml:space="preserve"> </w:t>
      </w:r>
      <w:proofErr w:type="gramEnd"/>
      <w:r w:rsidRPr="00607F53">
        <w:rPr>
          <w:rFonts w:ascii="Times New Roman" w:eastAsia="Times New Roman" w:hAnsi="Times New Roman" w:cs="Times New Roman"/>
          <w:sz w:val="24"/>
          <w:szCs w:val="24"/>
          <w:lang w:eastAsia="ar-SA"/>
        </w:rPr>
        <w:t xml:space="preserve">kopējais iepirkuma priekšmeta piegādes </w:t>
      </w:r>
      <w:r>
        <w:rPr>
          <w:rFonts w:ascii="Times New Roman" w:eastAsia="Times New Roman" w:hAnsi="Times New Roman" w:cs="Times New Roman"/>
          <w:sz w:val="24"/>
          <w:szCs w:val="24"/>
          <w:lang w:eastAsia="ar-SA"/>
        </w:rPr>
        <w:t>apjoms gadā var tikt samazināts.</w:t>
      </w:r>
    </w:p>
    <w:p w:rsidR="00980B3F" w:rsidRDefault="00980B3F" w:rsidP="00980B3F">
      <w:r w:rsidRPr="00607F53">
        <w:rPr>
          <w:rFonts w:ascii="Times New Roman" w:eastAsia="Calibri" w:hAnsi="Times New Roman" w:cs="Times New Roman"/>
          <w:sz w:val="20"/>
          <w:szCs w:val="20"/>
        </w:rPr>
        <w:br w:type="page"/>
      </w:r>
    </w:p>
    <w:p w:rsidR="00980B3F" w:rsidRPr="00737A87" w:rsidRDefault="00980B3F" w:rsidP="00D21598">
      <w:pPr>
        <w:numPr>
          <w:ilvl w:val="1"/>
          <w:numId w:val="9"/>
        </w:numPr>
        <w:spacing w:after="0" w:line="276" w:lineRule="auto"/>
        <w:jc w:val="both"/>
        <w:rPr>
          <w:rFonts w:ascii="Times New Roman" w:hAnsi="Times New Roman" w:cs="Times New Roman"/>
          <w:noProof/>
          <w:szCs w:val="24"/>
        </w:rPr>
      </w:pPr>
    </w:p>
    <w:p w:rsidR="00D21598" w:rsidRPr="00737A87" w:rsidRDefault="00D21598" w:rsidP="00D21598">
      <w:pPr>
        <w:spacing w:after="0"/>
        <w:rPr>
          <w:rFonts w:ascii="Times New Roman" w:hAnsi="Times New Roman" w:cs="Times New Roman"/>
          <w:noProof/>
          <w:szCs w:val="24"/>
        </w:rPr>
      </w:pPr>
      <w:r w:rsidRPr="00737A87">
        <w:rPr>
          <w:rFonts w:ascii="Times New Roman" w:hAnsi="Times New Roman" w:cs="Times New Roman"/>
          <w:noProof/>
        </w:rPr>
        <w:tab/>
      </w:r>
    </w:p>
    <w:tbl>
      <w:tblPr>
        <w:tblW w:w="96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980"/>
        <w:gridCol w:w="3815"/>
        <w:gridCol w:w="1276"/>
      </w:tblGrid>
      <w:tr w:rsidR="00D21598" w:rsidRPr="00737A87" w:rsidTr="00B67D03">
        <w:tc>
          <w:tcPr>
            <w:tcW w:w="557"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 xml:space="preserve">Nr. </w:t>
            </w:r>
          </w:p>
        </w:tc>
        <w:tc>
          <w:tcPr>
            <w:tcW w:w="3980"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Piegādes objekts, adrese</w:t>
            </w:r>
          </w:p>
        </w:tc>
        <w:tc>
          <w:tcPr>
            <w:tcW w:w="3815"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Atbildīgā persona</w:t>
            </w:r>
          </w:p>
        </w:tc>
        <w:tc>
          <w:tcPr>
            <w:tcW w:w="1276" w:type="dxa"/>
            <w:shd w:val="clear" w:color="auto" w:fill="auto"/>
          </w:tcPr>
          <w:p w:rsidR="00D21598" w:rsidRPr="00737A87" w:rsidRDefault="00D21598" w:rsidP="00B67D03">
            <w:pPr>
              <w:spacing w:before="120" w:after="0"/>
              <w:rPr>
                <w:rFonts w:ascii="Times New Roman" w:hAnsi="Times New Roman" w:cs="Times New Roman"/>
                <w:b/>
                <w:noProof/>
              </w:rPr>
            </w:pPr>
            <w:r w:rsidRPr="00737A87">
              <w:rPr>
                <w:rFonts w:ascii="Times New Roman" w:hAnsi="Times New Roman" w:cs="Times New Roman"/>
                <w:b/>
                <w:noProof/>
              </w:rPr>
              <w:t>Piegādes apjoms</w:t>
            </w:r>
          </w:p>
        </w:tc>
      </w:tr>
      <w:tr w:rsidR="00D21598" w:rsidRPr="00737A87" w:rsidTr="00B67D03">
        <w:tc>
          <w:tcPr>
            <w:tcW w:w="557" w:type="dxa"/>
            <w:shd w:val="clear" w:color="auto" w:fill="auto"/>
          </w:tcPr>
          <w:p w:rsidR="00D21598" w:rsidRPr="00737A87" w:rsidRDefault="00D21598" w:rsidP="00B67D03">
            <w:pPr>
              <w:spacing w:before="120" w:after="0"/>
              <w:rPr>
                <w:rFonts w:ascii="Times New Roman" w:hAnsi="Times New Roman" w:cs="Times New Roman"/>
                <w:noProof/>
              </w:rPr>
            </w:pP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p>
        </w:tc>
        <w:tc>
          <w:tcPr>
            <w:tcW w:w="3815"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p>
          <w:p w:rsidR="00D21598" w:rsidRPr="00737A87" w:rsidRDefault="00D21598" w:rsidP="00B67D03">
            <w:pPr>
              <w:spacing w:before="120" w:after="0"/>
              <w:rPr>
                <w:rFonts w:ascii="Times New Roman" w:hAnsi="Times New Roman" w:cs="Times New Roman"/>
                <w:noProof/>
              </w:rPr>
            </w:pPr>
            <w:r w:rsidRPr="00737A87">
              <w:rPr>
                <w:rFonts w:ascii="Times New Roman" w:eastAsia="Times New Roman" w:hAnsi="Times New Roman" w:cs="Times New Roman"/>
                <w:color w:val="000000"/>
              </w:rPr>
              <w:t>22012870</w:t>
            </w:r>
          </w:p>
        </w:tc>
        <w:tc>
          <w:tcPr>
            <w:tcW w:w="1276" w:type="dxa"/>
            <w:shd w:val="clear" w:color="auto" w:fill="auto"/>
          </w:tcPr>
          <w:p w:rsidR="00D21598" w:rsidRPr="00737A87" w:rsidRDefault="00D21598" w:rsidP="00B67D03">
            <w:pPr>
              <w:spacing w:before="120" w:after="0"/>
              <w:rPr>
                <w:rFonts w:ascii="Times New Roman" w:hAnsi="Times New Roman" w:cs="Times New Roman"/>
                <w:noProof/>
              </w:rPr>
            </w:pPr>
          </w:p>
        </w:tc>
      </w:tr>
      <w:tr w:rsidR="00D21598" w:rsidRPr="00737A87" w:rsidTr="00B67D03">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1</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Valkas pagasta pārvalde,Lugažu muiža, Valkas pagasts</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Valkas pagasta saimniecības daļas vadītāja Ligita Sīmane 29459171</w:t>
            </w:r>
          </w:p>
        </w:tc>
        <w:tc>
          <w:tcPr>
            <w:tcW w:w="1276" w:type="dxa"/>
            <w:shd w:val="clear" w:color="auto" w:fill="auto"/>
          </w:tcPr>
          <w:p w:rsidR="00D21598" w:rsidRPr="00737A87" w:rsidRDefault="00D74609" w:rsidP="00B67D03">
            <w:pPr>
              <w:spacing w:before="120" w:after="0"/>
              <w:rPr>
                <w:rFonts w:ascii="Times New Roman" w:hAnsi="Times New Roman" w:cs="Times New Roman"/>
                <w:noProof/>
              </w:rPr>
            </w:pPr>
            <w:r>
              <w:rPr>
                <w:rFonts w:ascii="Times New Roman" w:hAnsi="Times New Roman" w:cs="Times New Roman"/>
                <w:noProof/>
              </w:rPr>
              <w:t xml:space="preserve">30 </w:t>
            </w:r>
            <w:r w:rsidR="00D21598" w:rsidRPr="00737A87">
              <w:rPr>
                <w:rFonts w:ascii="Times New Roman" w:hAnsi="Times New Roman" w:cs="Times New Roman"/>
                <w:noProof/>
              </w:rPr>
              <w:t xml:space="preserve">t </w:t>
            </w:r>
          </w:p>
        </w:tc>
      </w:tr>
      <w:tr w:rsidR="00D21598" w:rsidRPr="00737A87" w:rsidTr="00B67D03">
        <w:trPr>
          <w:trHeight w:val="85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2</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Ērģemes pagasta pārvalde, Ērģemes pagasta Valžkalni</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Ērģemes pagasta pārvaldes vadītājs</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Jānis Krams 26543532</w:t>
            </w:r>
          </w:p>
        </w:tc>
        <w:tc>
          <w:tcPr>
            <w:tcW w:w="1276" w:type="dxa"/>
            <w:shd w:val="clear" w:color="auto" w:fill="auto"/>
          </w:tcPr>
          <w:p w:rsidR="00D21598" w:rsidRPr="00737A87" w:rsidRDefault="00D74609" w:rsidP="00B67D03">
            <w:pPr>
              <w:spacing w:before="120" w:after="0"/>
              <w:rPr>
                <w:rFonts w:ascii="Times New Roman" w:hAnsi="Times New Roman" w:cs="Times New Roman"/>
                <w:noProof/>
              </w:rPr>
            </w:pPr>
            <w:r>
              <w:rPr>
                <w:rFonts w:ascii="Times New Roman" w:hAnsi="Times New Roman" w:cs="Times New Roman"/>
                <w:noProof/>
              </w:rPr>
              <w:t>55</w:t>
            </w:r>
            <w:r w:rsidR="005944F2">
              <w:rPr>
                <w:rFonts w:ascii="Times New Roman" w:hAnsi="Times New Roman" w:cs="Times New Roman"/>
                <w:noProof/>
              </w:rPr>
              <w:t xml:space="preserve"> </w:t>
            </w:r>
            <w:r w:rsidR="00D21598" w:rsidRPr="00737A87">
              <w:rPr>
                <w:rFonts w:ascii="Times New Roman" w:hAnsi="Times New Roman" w:cs="Times New Roman"/>
                <w:noProof/>
              </w:rPr>
              <w:t>t</w:t>
            </w:r>
          </w:p>
        </w:tc>
      </w:tr>
      <w:tr w:rsidR="00D21598" w:rsidRPr="00737A87" w:rsidTr="00B67D03">
        <w:trPr>
          <w:trHeight w:val="699"/>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3</w:t>
            </w:r>
          </w:p>
        </w:tc>
        <w:tc>
          <w:tcPr>
            <w:tcW w:w="3980"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Kārķu pagasta pārvalde</w:t>
            </w:r>
          </w:p>
        </w:tc>
        <w:tc>
          <w:tcPr>
            <w:tcW w:w="3815" w:type="dxa"/>
            <w:shd w:val="clear" w:color="auto" w:fill="auto"/>
          </w:tcPr>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noProof/>
              </w:rPr>
              <w:t>Kārķu pagasta pārvaldes vadītājs</w:t>
            </w:r>
          </w:p>
          <w:p w:rsidR="00D21598" w:rsidRPr="00737A87" w:rsidRDefault="00D21598" w:rsidP="00B67D03">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Pēteris Pētersons</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color w:val="000000"/>
              </w:rPr>
              <w:t>26280656</w:t>
            </w:r>
          </w:p>
        </w:tc>
        <w:tc>
          <w:tcPr>
            <w:tcW w:w="1276" w:type="dxa"/>
            <w:shd w:val="clear" w:color="auto" w:fill="auto"/>
          </w:tcPr>
          <w:p w:rsidR="00D21598" w:rsidRPr="00737A87" w:rsidRDefault="00D21598" w:rsidP="005944F2">
            <w:pPr>
              <w:spacing w:before="120" w:after="0"/>
              <w:rPr>
                <w:rFonts w:ascii="Times New Roman" w:hAnsi="Times New Roman" w:cs="Times New Roman"/>
                <w:noProof/>
              </w:rPr>
            </w:pPr>
            <w:r w:rsidRPr="00737A87">
              <w:rPr>
                <w:rFonts w:ascii="Times New Roman" w:hAnsi="Times New Roman" w:cs="Times New Roman"/>
                <w:noProof/>
              </w:rPr>
              <w:t>3</w:t>
            </w:r>
            <w:r w:rsidR="00D74609">
              <w:rPr>
                <w:rFonts w:ascii="Times New Roman" w:hAnsi="Times New Roman" w:cs="Times New Roman"/>
                <w:noProof/>
              </w:rPr>
              <w:t>5</w:t>
            </w:r>
            <w:r w:rsidRPr="00737A87">
              <w:rPr>
                <w:rFonts w:ascii="Times New Roman" w:hAnsi="Times New Roman" w:cs="Times New Roman"/>
                <w:noProof/>
              </w:rPr>
              <w:t xml:space="preserve"> t</w:t>
            </w:r>
          </w:p>
        </w:tc>
      </w:tr>
      <w:tr w:rsidR="00D21598" w:rsidRPr="00737A87" w:rsidTr="00B67D03">
        <w:trPr>
          <w:trHeight w:val="40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4</w:t>
            </w:r>
          </w:p>
        </w:tc>
        <w:tc>
          <w:tcPr>
            <w:tcW w:w="3980"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 xml:space="preserve"> Valkas pilsēta Rīgas ielā</w:t>
            </w:r>
            <w:proofErr w:type="gramStart"/>
            <w:r w:rsidRPr="00737A87">
              <w:rPr>
                <w:rFonts w:ascii="Times New Roman" w:eastAsia="Times New Roman" w:hAnsi="Times New Roman" w:cs="Times New Roman"/>
              </w:rPr>
              <w:t xml:space="preserve">  </w:t>
            </w:r>
            <w:proofErr w:type="gramEnd"/>
            <w:r w:rsidRPr="00737A87">
              <w:rPr>
                <w:rFonts w:ascii="Times New Roman" w:eastAsia="Times New Roman" w:hAnsi="Times New Roman" w:cs="Times New Roman"/>
              </w:rPr>
              <w:t>41</w:t>
            </w:r>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rPr>
              <w:t>(stadions)</w:t>
            </w:r>
          </w:p>
        </w:tc>
        <w:tc>
          <w:tcPr>
            <w:tcW w:w="3815" w:type="dxa"/>
            <w:shd w:val="clear" w:color="auto" w:fill="auto"/>
          </w:tcPr>
          <w:p w:rsidR="00D21598" w:rsidRPr="00737A87" w:rsidRDefault="00D21598" w:rsidP="00B67D03">
            <w:pPr>
              <w:spacing w:before="120" w:after="0"/>
              <w:rPr>
                <w:rFonts w:ascii="Times New Roman" w:hAnsi="Times New Roman" w:cs="Times New Roman"/>
              </w:rPr>
            </w:pPr>
            <w:r w:rsidRPr="00737A87">
              <w:rPr>
                <w:rFonts w:ascii="Times New Roman" w:hAnsi="Times New Roman" w:cs="Times New Roman"/>
              </w:rPr>
              <w:t xml:space="preserve">Stadiona pārzinis Agris </w:t>
            </w:r>
            <w:proofErr w:type="spellStart"/>
            <w:r w:rsidRPr="00737A87">
              <w:rPr>
                <w:rFonts w:ascii="Times New Roman" w:hAnsi="Times New Roman" w:cs="Times New Roman"/>
              </w:rPr>
              <w:t>Knope</w:t>
            </w:r>
            <w:proofErr w:type="spellEnd"/>
          </w:p>
          <w:p w:rsidR="00D21598" w:rsidRPr="00737A87" w:rsidRDefault="00D21598" w:rsidP="00B67D03">
            <w:pPr>
              <w:spacing w:before="120" w:after="0"/>
              <w:rPr>
                <w:rFonts w:ascii="Times New Roman" w:hAnsi="Times New Roman" w:cs="Times New Roman"/>
                <w:noProof/>
              </w:rPr>
            </w:pPr>
            <w:r w:rsidRPr="00737A87">
              <w:rPr>
                <w:rFonts w:ascii="Times New Roman" w:hAnsi="Times New Roman" w:cs="Times New Roman"/>
              </w:rPr>
              <w:t>26167495</w:t>
            </w:r>
          </w:p>
        </w:tc>
        <w:tc>
          <w:tcPr>
            <w:tcW w:w="1276" w:type="dxa"/>
            <w:shd w:val="clear" w:color="auto" w:fill="auto"/>
          </w:tcPr>
          <w:p w:rsidR="00D21598" w:rsidRPr="00737A87" w:rsidRDefault="00D74609" w:rsidP="00B67D03">
            <w:pPr>
              <w:spacing w:before="120" w:after="0"/>
              <w:rPr>
                <w:rFonts w:ascii="Times New Roman" w:hAnsi="Times New Roman" w:cs="Times New Roman"/>
                <w:noProof/>
              </w:rPr>
            </w:pPr>
            <w:r>
              <w:rPr>
                <w:rFonts w:ascii="Times New Roman" w:hAnsi="Times New Roman" w:cs="Times New Roman"/>
                <w:noProof/>
              </w:rPr>
              <w:t xml:space="preserve">25 </w:t>
            </w:r>
            <w:r w:rsidR="00D21598" w:rsidRPr="00737A87">
              <w:rPr>
                <w:rFonts w:ascii="Times New Roman" w:hAnsi="Times New Roman" w:cs="Times New Roman"/>
                <w:noProof/>
              </w:rPr>
              <w:t>t</w:t>
            </w:r>
          </w:p>
        </w:tc>
      </w:tr>
      <w:tr w:rsidR="00D21598" w:rsidRPr="00737A87" w:rsidTr="00B67D03">
        <w:trPr>
          <w:trHeight w:val="405"/>
        </w:trPr>
        <w:tc>
          <w:tcPr>
            <w:tcW w:w="557" w:type="dxa"/>
            <w:shd w:val="clear" w:color="auto" w:fill="auto"/>
          </w:tcPr>
          <w:p w:rsidR="00D21598" w:rsidRPr="00737A87" w:rsidRDefault="00A30CD0" w:rsidP="00B67D03">
            <w:pPr>
              <w:spacing w:before="120" w:after="0"/>
              <w:rPr>
                <w:rFonts w:ascii="Times New Roman" w:hAnsi="Times New Roman" w:cs="Times New Roman"/>
                <w:noProof/>
              </w:rPr>
            </w:pPr>
            <w:r>
              <w:rPr>
                <w:rFonts w:ascii="Times New Roman" w:hAnsi="Times New Roman" w:cs="Times New Roman"/>
                <w:noProof/>
              </w:rPr>
              <w:t>5</w:t>
            </w:r>
          </w:p>
        </w:tc>
        <w:tc>
          <w:tcPr>
            <w:tcW w:w="3980" w:type="dxa"/>
            <w:shd w:val="clear" w:color="auto" w:fill="auto"/>
          </w:tcPr>
          <w:p w:rsidR="00D21598" w:rsidRPr="00737A87" w:rsidRDefault="00D21598" w:rsidP="00B67D03">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Kopā</w:t>
            </w:r>
          </w:p>
        </w:tc>
        <w:tc>
          <w:tcPr>
            <w:tcW w:w="3815" w:type="dxa"/>
            <w:shd w:val="clear" w:color="auto" w:fill="auto"/>
          </w:tcPr>
          <w:p w:rsidR="00D21598" w:rsidRPr="00737A87" w:rsidRDefault="00D21598" w:rsidP="00B67D03">
            <w:pPr>
              <w:spacing w:before="120" w:after="0"/>
              <w:rPr>
                <w:rFonts w:ascii="Times New Roman" w:hAnsi="Times New Roman" w:cs="Times New Roman"/>
              </w:rPr>
            </w:pPr>
          </w:p>
        </w:tc>
        <w:tc>
          <w:tcPr>
            <w:tcW w:w="1276" w:type="dxa"/>
            <w:shd w:val="clear" w:color="auto" w:fill="auto"/>
          </w:tcPr>
          <w:p w:rsidR="00D21598" w:rsidRDefault="00D21598" w:rsidP="00B67D03">
            <w:pPr>
              <w:spacing w:before="120" w:after="0"/>
              <w:rPr>
                <w:rFonts w:ascii="Times New Roman" w:hAnsi="Times New Roman" w:cs="Times New Roman"/>
                <w:noProof/>
              </w:rPr>
            </w:pPr>
          </w:p>
          <w:p w:rsidR="00D21598" w:rsidRPr="00737A87" w:rsidRDefault="00D74609" w:rsidP="005944F2">
            <w:pPr>
              <w:spacing w:before="120" w:after="0"/>
              <w:rPr>
                <w:rFonts w:ascii="Times New Roman" w:hAnsi="Times New Roman" w:cs="Times New Roman"/>
                <w:noProof/>
              </w:rPr>
            </w:pPr>
            <w:r>
              <w:rPr>
                <w:rFonts w:ascii="Times New Roman" w:hAnsi="Times New Roman" w:cs="Times New Roman"/>
                <w:noProof/>
              </w:rPr>
              <w:t>145</w:t>
            </w:r>
            <w:r w:rsidR="00D21598" w:rsidRPr="00737A87">
              <w:rPr>
                <w:rFonts w:ascii="Times New Roman" w:hAnsi="Times New Roman" w:cs="Times New Roman"/>
                <w:noProof/>
              </w:rPr>
              <w:t xml:space="preserve"> t</w:t>
            </w:r>
          </w:p>
        </w:tc>
      </w:tr>
    </w:tbl>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t>3.pielikums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962E7E">
        <w:rPr>
          <w:rFonts w:ascii="Times New Roman" w:hAnsi="Times New Roman" w:cs="Times New Roman"/>
          <w:sz w:val="20"/>
          <w:szCs w:val="20"/>
        </w:rPr>
        <w:t>7</w:t>
      </w:r>
      <w:r w:rsidRPr="00737A87">
        <w:rPr>
          <w:rFonts w:ascii="Times New Roman" w:hAnsi="Times New Roman" w:cs="Times New Roman"/>
          <w:sz w:val="20"/>
          <w:szCs w:val="20"/>
        </w:rPr>
        <w:t>/</w:t>
      </w:r>
      <w:r w:rsidR="005C0BA9">
        <w:rPr>
          <w:rFonts w:ascii="Times New Roman" w:hAnsi="Times New Roman" w:cs="Times New Roman"/>
          <w:sz w:val="20"/>
          <w:szCs w:val="20"/>
        </w:rPr>
        <w:t>36</w:t>
      </w:r>
      <w:r w:rsidRPr="00737A87">
        <w:rPr>
          <w:rFonts w:ascii="Times New Roman" w:hAnsi="Times New Roman" w:cs="Times New Roman"/>
          <w:sz w:val="20"/>
          <w:szCs w:val="20"/>
        </w:rPr>
        <w:t>M</w:t>
      </w:r>
    </w:p>
    <w:p w:rsidR="00D21598" w:rsidRPr="00737A87" w:rsidRDefault="00D21598" w:rsidP="00D21598">
      <w:pPr>
        <w:spacing w:after="0"/>
        <w:jc w:val="right"/>
        <w:rPr>
          <w:rFonts w:ascii="Times New Roman" w:hAnsi="Times New Roman" w:cs="Times New Roman"/>
        </w:rPr>
      </w:pPr>
    </w:p>
    <w:p w:rsidR="00D21598" w:rsidRPr="00737A87" w:rsidRDefault="00D21598" w:rsidP="00D21598">
      <w:pPr>
        <w:jc w:val="center"/>
        <w:rPr>
          <w:rFonts w:ascii="Times New Roman" w:hAnsi="Times New Roman" w:cs="Times New Roman"/>
          <w:b/>
          <w:sz w:val="28"/>
          <w:szCs w:val="28"/>
        </w:rPr>
      </w:pPr>
      <w:r w:rsidRPr="00737A87">
        <w:rPr>
          <w:rFonts w:ascii="Times New Roman" w:hAnsi="Times New Roman" w:cs="Times New Roman"/>
          <w:b/>
          <w:sz w:val="28"/>
          <w:szCs w:val="28"/>
        </w:rPr>
        <w:t>Tehniskais piedāvājums</w:t>
      </w:r>
    </w:p>
    <w:p w:rsidR="00D21598" w:rsidRPr="00737A87" w:rsidRDefault="00D21598" w:rsidP="00D21598">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w:t>
      </w:r>
      <w:r w:rsidR="00962E7E">
        <w:rPr>
          <w:rFonts w:ascii="Times New Roman" w:hAnsi="Times New Roman" w:cs="Times New Roman"/>
          <w:szCs w:val="24"/>
        </w:rPr>
        <w:t>7</w:t>
      </w:r>
      <w:r w:rsidRPr="00737A87">
        <w:rPr>
          <w:rFonts w:ascii="Times New Roman" w:hAnsi="Times New Roman" w:cs="Times New Roman"/>
          <w:szCs w:val="24"/>
        </w:rPr>
        <w:t>/</w:t>
      </w:r>
      <w:r w:rsidR="005C0BA9">
        <w:rPr>
          <w:rFonts w:ascii="Times New Roman" w:hAnsi="Times New Roman" w:cs="Times New Roman"/>
          <w:szCs w:val="24"/>
        </w:rPr>
        <w:t>36</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szCs w:val="24"/>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93"/>
        <w:gridCol w:w="992"/>
        <w:gridCol w:w="1426"/>
        <w:gridCol w:w="1551"/>
      </w:tblGrid>
      <w:tr w:rsidR="00D21598" w:rsidRPr="00737A87" w:rsidTr="00B67D03">
        <w:tc>
          <w:tcPr>
            <w:tcW w:w="3118"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Iepirkuma priekšmets</w:t>
            </w:r>
          </w:p>
        </w:tc>
        <w:tc>
          <w:tcPr>
            <w:tcW w:w="993" w:type="dxa"/>
            <w:vAlign w:val="center"/>
          </w:tcPr>
          <w:p w:rsidR="00D21598" w:rsidRPr="00737A87" w:rsidRDefault="00D21598" w:rsidP="00B67D03">
            <w:pPr>
              <w:spacing w:after="0"/>
              <w:rPr>
                <w:rFonts w:ascii="Times New Roman" w:hAnsi="Times New Roman" w:cs="Times New Roman"/>
                <w:b/>
                <w:szCs w:val="24"/>
              </w:rPr>
            </w:pPr>
            <w:proofErr w:type="spellStart"/>
            <w:r w:rsidRPr="00737A87">
              <w:rPr>
                <w:rFonts w:ascii="Times New Roman" w:hAnsi="Times New Roman" w:cs="Times New Roman"/>
                <w:b/>
                <w:szCs w:val="24"/>
              </w:rPr>
              <w:t>Mērv</w:t>
            </w:r>
            <w:proofErr w:type="spellEnd"/>
            <w:r w:rsidRPr="00737A87">
              <w:rPr>
                <w:rFonts w:ascii="Times New Roman" w:hAnsi="Times New Roman" w:cs="Times New Roman"/>
                <w:b/>
                <w:szCs w:val="24"/>
              </w:rPr>
              <w:t>.</w:t>
            </w:r>
          </w:p>
        </w:tc>
        <w:tc>
          <w:tcPr>
            <w:tcW w:w="992"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Daudz.</w:t>
            </w:r>
          </w:p>
        </w:tc>
        <w:tc>
          <w:tcPr>
            <w:tcW w:w="1426"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Kokskaidu granulu pelnu saturs (%)</w:t>
            </w:r>
            <w:r w:rsidRPr="00737A87">
              <w:rPr>
                <w:rFonts w:ascii="Times New Roman" w:hAnsi="Times New Roman" w:cs="Times New Roman"/>
                <w:b/>
                <w:szCs w:val="24"/>
              </w:rPr>
              <w:sym w:font="Symbol" w:char="F02A"/>
            </w:r>
          </w:p>
        </w:tc>
        <w:tc>
          <w:tcPr>
            <w:tcW w:w="1551" w:type="dxa"/>
            <w:vAlign w:val="center"/>
          </w:tcPr>
          <w:p w:rsidR="00D21598" w:rsidRPr="00737A87" w:rsidRDefault="00D21598" w:rsidP="00B67D03">
            <w:pPr>
              <w:spacing w:after="0"/>
              <w:rPr>
                <w:rFonts w:ascii="Times New Roman" w:hAnsi="Times New Roman" w:cs="Times New Roman"/>
                <w:b/>
                <w:szCs w:val="24"/>
              </w:rPr>
            </w:pPr>
            <w:r w:rsidRPr="00737A87">
              <w:rPr>
                <w:rFonts w:ascii="Times New Roman" w:hAnsi="Times New Roman" w:cs="Times New Roman"/>
                <w:b/>
                <w:szCs w:val="24"/>
              </w:rPr>
              <w:t>Kokskaidu granulu zemākā siltumspēja (kWh/kg)</w:t>
            </w:r>
            <w:r w:rsidRPr="00737A87">
              <w:rPr>
                <w:rFonts w:ascii="Times New Roman" w:hAnsi="Times New Roman" w:cs="Times New Roman"/>
                <w:b/>
                <w:szCs w:val="24"/>
              </w:rPr>
              <w:sym w:font="Symbol" w:char="F02A"/>
            </w:r>
          </w:p>
        </w:tc>
      </w:tr>
      <w:tr w:rsidR="00D21598" w:rsidRPr="00737A87" w:rsidTr="00B67D03">
        <w:tc>
          <w:tcPr>
            <w:tcW w:w="3118" w:type="dxa"/>
          </w:tcPr>
          <w:p w:rsidR="00D21598" w:rsidRPr="00737A87" w:rsidRDefault="00D21598" w:rsidP="00B67D03">
            <w:pPr>
              <w:spacing w:after="0"/>
              <w:rPr>
                <w:rFonts w:ascii="Times New Roman" w:hAnsi="Times New Roman" w:cs="Times New Roman"/>
                <w:szCs w:val="24"/>
              </w:rPr>
            </w:pPr>
            <w:r w:rsidRPr="00737A87">
              <w:rPr>
                <w:rFonts w:ascii="Times New Roman" w:hAnsi="Times New Roman" w:cs="Times New Roman"/>
                <w:szCs w:val="24"/>
              </w:rPr>
              <w:t>Kokskaidu granulu piegāde Valkas novada domes</w:t>
            </w:r>
          </w:p>
        </w:tc>
        <w:tc>
          <w:tcPr>
            <w:tcW w:w="993" w:type="dxa"/>
          </w:tcPr>
          <w:p w:rsidR="00D21598" w:rsidRPr="00737A87" w:rsidRDefault="00D21598" w:rsidP="00B67D03">
            <w:pPr>
              <w:spacing w:after="0"/>
              <w:rPr>
                <w:rFonts w:ascii="Times New Roman" w:hAnsi="Times New Roman" w:cs="Times New Roman"/>
                <w:szCs w:val="24"/>
              </w:rPr>
            </w:pPr>
            <w:r w:rsidRPr="00737A87">
              <w:rPr>
                <w:rFonts w:ascii="Times New Roman" w:hAnsi="Times New Roman" w:cs="Times New Roman"/>
                <w:szCs w:val="24"/>
              </w:rPr>
              <w:t>t</w:t>
            </w:r>
          </w:p>
        </w:tc>
        <w:tc>
          <w:tcPr>
            <w:tcW w:w="992" w:type="dxa"/>
          </w:tcPr>
          <w:p w:rsidR="00D21598" w:rsidRPr="00737A87" w:rsidRDefault="00D74609" w:rsidP="005944F2">
            <w:pPr>
              <w:spacing w:after="0"/>
              <w:rPr>
                <w:rFonts w:ascii="Times New Roman" w:hAnsi="Times New Roman" w:cs="Times New Roman"/>
                <w:szCs w:val="24"/>
              </w:rPr>
            </w:pPr>
            <w:r>
              <w:rPr>
                <w:rFonts w:ascii="Times New Roman" w:hAnsi="Times New Roman" w:cs="Times New Roman"/>
                <w:szCs w:val="24"/>
              </w:rPr>
              <w:t>14</w:t>
            </w:r>
            <w:r w:rsidR="005944F2">
              <w:rPr>
                <w:rFonts w:ascii="Times New Roman" w:hAnsi="Times New Roman" w:cs="Times New Roman"/>
                <w:szCs w:val="24"/>
              </w:rPr>
              <w:t>5</w:t>
            </w:r>
          </w:p>
        </w:tc>
        <w:tc>
          <w:tcPr>
            <w:tcW w:w="1426" w:type="dxa"/>
          </w:tcPr>
          <w:p w:rsidR="00D21598" w:rsidRPr="00737A87" w:rsidRDefault="00D21598" w:rsidP="00B67D03">
            <w:pPr>
              <w:spacing w:after="0"/>
              <w:rPr>
                <w:rFonts w:ascii="Times New Roman" w:hAnsi="Times New Roman" w:cs="Times New Roman"/>
                <w:szCs w:val="24"/>
              </w:rPr>
            </w:pPr>
          </w:p>
        </w:tc>
        <w:tc>
          <w:tcPr>
            <w:tcW w:w="1551" w:type="dxa"/>
          </w:tcPr>
          <w:p w:rsidR="00D21598" w:rsidRPr="00737A87" w:rsidRDefault="00D21598" w:rsidP="00B67D03">
            <w:pPr>
              <w:spacing w:after="0"/>
              <w:rPr>
                <w:rFonts w:ascii="Times New Roman" w:hAnsi="Times New Roman" w:cs="Times New Roman"/>
                <w:szCs w:val="24"/>
              </w:rPr>
            </w:pPr>
          </w:p>
        </w:tc>
      </w:tr>
    </w:tbl>
    <w:p w:rsidR="00D21598" w:rsidRPr="00737A87" w:rsidRDefault="00D21598" w:rsidP="00D21598">
      <w:pPr>
        <w:spacing w:after="0"/>
        <w:rPr>
          <w:rFonts w:ascii="Times New Roman" w:hAnsi="Times New Roman" w:cs="Times New Roman"/>
          <w:szCs w:val="24"/>
        </w:rPr>
      </w:pPr>
      <w:r w:rsidRPr="00737A87">
        <w:rPr>
          <w:rFonts w:ascii="Times New Roman" w:hAnsi="Times New Roman" w:cs="Times New Roman"/>
          <w:szCs w:val="24"/>
        </w:rPr>
        <w:sym w:font="Symbol" w:char="F02A"/>
      </w:r>
      <w:r w:rsidRPr="00737A87">
        <w:rPr>
          <w:rFonts w:ascii="Times New Roman" w:hAnsi="Times New Roman" w:cs="Times New Roman"/>
          <w:szCs w:val="24"/>
        </w:rPr>
        <w:t>atbilstoši laboratorijas testa rezultātiem, ko izsniegusi sertificēšanas institūcija</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Preču ražošanas vietas adrese: _________________________________________</w:t>
      </w:r>
    </w:p>
    <w:p w:rsidR="00D21598" w:rsidRPr="00737A87" w:rsidRDefault="00D21598" w:rsidP="00D21598">
      <w:pPr>
        <w:spacing w:after="0"/>
        <w:ind w:left="357"/>
        <w:rPr>
          <w:rFonts w:ascii="Times New Roman" w:hAnsi="Times New Roman" w:cs="Times New Roman"/>
          <w:b/>
          <w:sz w:val="28"/>
          <w:szCs w:val="28"/>
        </w:rPr>
      </w:pPr>
    </w:p>
    <w:p w:rsidR="00D21598" w:rsidRPr="00737A87" w:rsidRDefault="00D21598" w:rsidP="00D21598">
      <w:pPr>
        <w:spacing w:after="0"/>
        <w:ind w:left="357"/>
        <w:rPr>
          <w:rFonts w:ascii="Times New Roman" w:hAnsi="Times New Roman" w:cs="Times New Roman"/>
          <w:szCs w:val="24"/>
        </w:rPr>
      </w:pPr>
      <w:r w:rsidRPr="00737A87">
        <w:rPr>
          <w:rFonts w:ascii="Times New Roman" w:hAnsi="Times New Roman" w:cs="Times New Roman"/>
          <w:szCs w:val="24"/>
        </w:rPr>
        <w:t>Attālums no preču ražošanas vietas līdz</w:t>
      </w:r>
      <w:proofErr w:type="gramStart"/>
      <w:r w:rsidRPr="00737A87">
        <w:rPr>
          <w:rFonts w:ascii="Times New Roman" w:hAnsi="Times New Roman" w:cs="Times New Roman"/>
          <w:szCs w:val="24"/>
        </w:rPr>
        <w:t xml:space="preserve">  </w:t>
      </w:r>
      <w:proofErr w:type="gramEnd"/>
      <w:r w:rsidRPr="00737A87">
        <w:rPr>
          <w:rFonts w:ascii="Times New Roman" w:hAnsi="Times New Roman" w:cs="Times New Roman"/>
          <w:szCs w:val="24"/>
        </w:rPr>
        <w:t xml:space="preserve">piegādes objektam.,  kas uzrādīti tabulā </w:t>
      </w:r>
      <w:r>
        <w:rPr>
          <w:rFonts w:ascii="Times New Roman" w:hAnsi="Times New Roman" w:cs="Times New Roman"/>
          <w:szCs w:val="24"/>
        </w:rPr>
        <w:t xml:space="preserve"> </w:t>
      </w:r>
      <w:r w:rsidRPr="00737A87">
        <w:rPr>
          <w:rFonts w:ascii="Times New Roman" w:hAnsi="Times New Roman" w:cs="Times New Roman"/>
          <w:szCs w:val="24"/>
        </w:rPr>
        <w:t>2.</w:t>
      </w:r>
      <w:r>
        <w:rPr>
          <w:rFonts w:ascii="Times New Roman" w:hAnsi="Times New Roman" w:cs="Times New Roman"/>
          <w:szCs w:val="24"/>
        </w:rPr>
        <w:t>7</w:t>
      </w:r>
      <w:r w:rsidRPr="00737A87">
        <w:rPr>
          <w:rFonts w:ascii="Times New Roman" w:hAnsi="Times New Roman" w:cs="Times New Roman"/>
          <w:szCs w:val="24"/>
        </w:rPr>
        <w:t>._____ km</w:t>
      </w:r>
    </w:p>
    <w:p w:rsidR="00D21598" w:rsidRPr="00737A87" w:rsidRDefault="00D21598" w:rsidP="00D21598">
      <w:pPr>
        <w:spacing w:after="0"/>
        <w:ind w:left="357"/>
        <w:rPr>
          <w:rFonts w:ascii="Times New Roman" w:hAnsi="Times New Roman" w:cs="Times New Roman"/>
          <w:szCs w:val="24"/>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Ar šo apliecinām, ka:</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Pretendents piegādās</w:t>
      </w:r>
      <w:r w:rsidR="00260EC8" w:rsidRPr="00737A87">
        <w:rPr>
          <w:rFonts w:ascii="Times New Roman" w:hAnsi="Times New Roman" w:cs="Times New Roman"/>
          <w:szCs w:val="24"/>
        </w:rPr>
        <w:t xml:space="preserve"> </w:t>
      </w:r>
      <w:r w:rsidRPr="00737A87">
        <w:rPr>
          <w:rFonts w:ascii="Times New Roman" w:hAnsi="Times New Roman" w:cs="Times New Roman"/>
          <w:szCs w:val="24"/>
        </w:rPr>
        <w:t>tehniskajā piedāvājumā norādītajiem raksturlielumiem atbilstošas kvalitātes kokskaidu granulas;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Pretendents nodrošinās kokskaidu granulu piegādi ar savu transportu un to izkraušanu bez papildus samaksas;</w:t>
      </w:r>
    </w:p>
    <w:p w:rsidR="00D21598" w:rsidRPr="00737A87"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lastRenderedPageBreak/>
        <w:t>Kokskaidu granulu piegāde tiks nodrošināta 3 (trīs) darba dienu laikā pēc Pasūtītāja pieprasījuma saņemšanas;</w:t>
      </w:r>
    </w:p>
    <w:p w:rsidR="00D21598" w:rsidRDefault="00D21598" w:rsidP="00D21598">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piegādes vieta un laiks tiks saskaņoti ar Pasūtītāju.</w:t>
      </w:r>
    </w:p>
    <w:p w:rsidR="00615438" w:rsidRPr="00737A87" w:rsidRDefault="00615438" w:rsidP="00615438">
      <w:pPr>
        <w:spacing w:after="0" w:line="240" w:lineRule="auto"/>
        <w:ind w:left="1440"/>
        <w:contextualSpacing/>
        <w:jc w:val="both"/>
        <w:rPr>
          <w:rFonts w:ascii="Times New Roman" w:hAnsi="Times New Roman" w:cs="Times New Roman"/>
          <w:szCs w:val="24"/>
        </w:rPr>
      </w:pPr>
      <w:bookmarkStart w:id="1" w:name="_GoBack"/>
      <w:bookmarkEnd w:id="1"/>
    </w:p>
    <w:p w:rsidR="00D21598" w:rsidRPr="00737A87" w:rsidRDefault="00D21598" w:rsidP="00D21598">
      <w:pPr>
        <w:spacing w:after="0"/>
        <w:rPr>
          <w:rFonts w:ascii="Times New Roman" w:hAnsi="Times New Roman" w:cs="Times New Roman"/>
          <w:szCs w:val="24"/>
        </w:rPr>
      </w:pPr>
      <w:proofErr w:type="gramStart"/>
      <w:r w:rsidRPr="00737A87">
        <w:rPr>
          <w:rFonts w:ascii="Times New Roman" w:hAnsi="Times New Roman" w:cs="Times New Roman"/>
          <w:szCs w:val="24"/>
        </w:rPr>
        <w:t>201</w:t>
      </w:r>
      <w:r w:rsidR="002003FF">
        <w:rPr>
          <w:rFonts w:ascii="Times New Roman" w:hAnsi="Times New Roman" w:cs="Times New Roman"/>
          <w:szCs w:val="24"/>
        </w:rPr>
        <w:t>7</w:t>
      </w:r>
      <w:r w:rsidRPr="00737A87">
        <w:rPr>
          <w:rFonts w:ascii="Times New Roman" w:hAnsi="Times New Roman" w:cs="Times New Roman"/>
          <w:szCs w:val="24"/>
        </w:rPr>
        <w:t>.gada</w:t>
      </w:r>
      <w:proofErr w:type="gramEnd"/>
      <w:r w:rsidRPr="00737A87">
        <w:rPr>
          <w:rFonts w:ascii="Times New Roman" w:hAnsi="Times New Roman" w:cs="Times New Roman"/>
          <w:szCs w:val="24"/>
        </w:rPr>
        <w:t xml:space="preserve"> __.____________</w:t>
      </w:r>
    </w:p>
    <w:p w:rsidR="00D21598" w:rsidRPr="00737A87" w:rsidRDefault="00D21598" w:rsidP="00D21598">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D21598" w:rsidRPr="00737A87" w:rsidRDefault="00D21598" w:rsidP="00D21598">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r w:rsidRPr="00737A87">
        <w:rPr>
          <w:rFonts w:ascii="Times New Roman" w:hAnsi="Times New Roman" w:cs="Times New Roman"/>
        </w:rPr>
        <w:t>Z. v.</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rPr>
          <w:rFonts w:ascii="Times New Roman" w:hAnsi="Times New Roman" w:cs="Times New Roman"/>
          <w:szCs w:val="24"/>
        </w:rPr>
      </w:pPr>
      <w:r w:rsidRPr="00737A87">
        <w:rPr>
          <w:rFonts w:ascii="Times New Roman" w:hAnsi="Times New Roman" w:cs="Times New Roman"/>
          <w:szCs w:val="24"/>
        </w:rPr>
        <w:br w:type="page"/>
      </w:r>
    </w:p>
    <w:p w:rsidR="00D21598" w:rsidRPr="00737A87" w:rsidRDefault="00D21598" w:rsidP="00D21598">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4.pielikums</w:t>
      </w:r>
    </w:p>
    <w:p w:rsidR="00D21598" w:rsidRPr="00737A87" w:rsidRDefault="00D21598" w:rsidP="00D21598">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D21598" w:rsidRPr="00737A87" w:rsidRDefault="00D21598" w:rsidP="00D21598">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D21598" w:rsidRPr="00737A87" w:rsidRDefault="00D21598" w:rsidP="00D21598">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5944F2">
        <w:rPr>
          <w:rFonts w:ascii="Times New Roman" w:hAnsi="Times New Roman" w:cs="Times New Roman"/>
          <w:sz w:val="20"/>
          <w:szCs w:val="20"/>
        </w:rPr>
        <w:t>7</w:t>
      </w:r>
      <w:r w:rsidRPr="00737A87">
        <w:rPr>
          <w:rFonts w:ascii="Times New Roman" w:hAnsi="Times New Roman" w:cs="Times New Roman"/>
          <w:sz w:val="20"/>
          <w:szCs w:val="20"/>
        </w:rPr>
        <w:t>/</w:t>
      </w:r>
      <w:r w:rsidR="005C0BA9">
        <w:rPr>
          <w:rFonts w:ascii="Times New Roman" w:hAnsi="Times New Roman" w:cs="Times New Roman"/>
          <w:sz w:val="20"/>
          <w:szCs w:val="20"/>
        </w:rPr>
        <w:t>36</w:t>
      </w:r>
      <w:r w:rsidRPr="00737A87">
        <w:rPr>
          <w:rFonts w:ascii="Times New Roman" w:hAnsi="Times New Roman" w:cs="Times New Roman"/>
          <w:sz w:val="20"/>
          <w:szCs w:val="20"/>
        </w:rPr>
        <w:t>M</w:t>
      </w:r>
    </w:p>
    <w:p w:rsidR="00D21598" w:rsidRPr="00737A87" w:rsidRDefault="00D21598" w:rsidP="00D21598">
      <w:pPr>
        <w:spacing w:after="0"/>
        <w:jc w:val="right"/>
        <w:rPr>
          <w:rFonts w:ascii="Times New Roman" w:hAnsi="Times New Roman" w:cs="Times New Roman"/>
          <w:sz w:val="20"/>
          <w:szCs w:val="20"/>
        </w:rPr>
      </w:pPr>
    </w:p>
    <w:p w:rsidR="00D21598" w:rsidRPr="00737A87" w:rsidRDefault="00D21598" w:rsidP="00D21598">
      <w:pPr>
        <w:spacing w:after="0"/>
        <w:jc w:val="center"/>
        <w:rPr>
          <w:rFonts w:ascii="Times New Roman" w:hAnsi="Times New Roman" w:cs="Times New Roman"/>
          <w:b/>
          <w:sz w:val="28"/>
          <w:szCs w:val="28"/>
        </w:rPr>
      </w:pPr>
      <w:r w:rsidRPr="00737A87" w:rsidDel="00C37919">
        <w:rPr>
          <w:rFonts w:ascii="Times New Roman" w:hAnsi="Times New Roman" w:cs="Times New Roman"/>
        </w:rPr>
        <w:t xml:space="preserve"> </w:t>
      </w:r>
      <w:r w:rsidRPr="00737A87">
        <w:rPr>
          <w:rFonts w:ascii="Times New Roman" w:hAnsi="Times New Roman" w:cs="Times New Roman"/>
          <w:b/>
          <w:sz w:val="28"/>
          <w:szCs w:val="28"/>
        </w:rPr>
        <w:t>Finanšu piedāvājums</w:t>
      </w:r>
    </w:p>
    <w:p w:rsidR="00D21598" w:rsidRPr="00737A87" w:rsidRDefault="00D21598" w:rsidP="00D21598">
      <w:pPr>
        <w:spacing w:before="120"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w:t>
      </w:r>
      <w:r w:rsidR="005944F2">
        <w:rPr>
          <w:rFonts w:ascii="Times New Roman" w:hAnsi="Times New Roman" w:cs="Times New Roman"/>
          <w:szCs w:val="24"/>
        </w:rPr>
        <w:t>7</w:t>
      </w:r>
      <w:r w:rsidRPr="00737A87">
        <w:rPr>
          <w:rFonts w:ascii="Times New Roman" w:hAnsi="Times New Roman" w:cs="Times New Roman"/>
          <w:szCs w:val="24"/>
        </w:rPr>
        <w:t>/</w:t>
      </w:r>
      <w:r w:rsidR="005C0BA9">
        <w:rPr>
          <w:rFonts w:ascii="Times New Roman" w:hAnsi="Times New Roman" w:cs="Times New Roman"/>
          <w:szCs w:val="24"/>
        </w:rPr>
        <w:t>36</w:t>
      </w:r>
      <w:r w:rsidRPr="00737A87">
        <w:rPr>
          <w:rFonts w:ascii="Times New Roman" w:hAnsi="Times New Roman" w:cs="Times New Roman"/>
          <w:szCs w:val="24"/>
        </w:rPr>
        <w:t>M</w:t>
      </w:r>
    </w:p>
    <w:p w:rsidR="00D21598" w:rsidRPr="00737A87" w:rsidRDefault="00D21598" w:rsidP="00D21598">
      <w:pPr>
        <w:spacing w:after="0"/>
        <w:jc w:val="center"/>
        <w:rPr>
          <w:rFonts w:ascii="Times New Roman" w:hAnsi="Times New Roman" w:cs="Times New Roman"/>
          <w:b/>
          <w:sz w:val="28"/>
          <w:szCs w:val="28"/>
        </w:rPr>
      </w:pPr>
    </w:p>
    <w:p w:rsidR="00D21598" w:rsidRPr="00737A87" w:rsidRDefault="00D21598" w:rsidP="00D21598">
      <w:pPr>
        <w:spacing w:after="0"/>
        <w:ind w:firstLine="357"/>
        <w:rPr>
          <w:rFonts w:ascii="Times New Roman" w:hAnsi="Times New Roman" w:cs="Times New Roman"/>
          <w:szCs w:val="24"/>
        </w:rPr>
      </w:pPr>
      <w:r w:rsidRPr="00737A87">
        <w:rPr>
          <w:rFonts w:ascii="Times New Roman" w:hAnsi="Times New Roman" w:cs="Times New Roman"/>
          <w:szCs w:val="24"/>
        </w:rPr>
        <w:t xml:space="preserve">Pasūtītājs: Valkas novada dome, reģ. Nr. </w:t>
      </w:r>
      <w:r w:rsidRPr="00737A87">
        <w:rPr>
          <w:rFonts w:ascii="Times New Roman" w:eastAsia="Times New Roman" w:hAnsi="Times New Roman" w:cs="Times New Roman"/>
          <w:sz w:val="24"/>
          <w:szCs w:val="24"/>
        </w:rPr>
        <w:t>90009114839</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firstLine="357"/>
        <w:jc w:val="center"/>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__________________________________________________________________Pretendenta nosaukums, reģistrācijas Nr.</w:t>
      </w:r>
    </w:p>
    <w:p w:rsidR="00D21598" w:rsidRPr="00737A87" w:rsidRDefault="00D21598" w:rsidP="00D21598">
      <w:pPr>
        <w:spacing w:after="0"/>
        <w:jc w:val="center"/>
        <w:rPr>
          <w:rFonts w:ascii="Times New Roman" w:hAnsi="Times New Roman" w:cs="Times New Roman"/>
          <w:szCs w:val="24"/>
        </w:rPr>
      </w:pPr>
    </w:p>
    <w:p w:rsidR="00D21598" w:rsidRPr="00737A87" w:rsidRDefault="00D21598" w:rsidP="00D21598">
      <w:pPr>
        <w:spacing w:after="0"/>
        <w:ind w:left="357" w:firstLine="363"/>
        <w:rPr>
          <w:rFonts w:ascii="Times New Roman" w:hAnsi="Times New Roman" w:cs="Times New Roman"/>
          <w:szCs w:val="24"/>
        </w:rPr>
      </w:pPr>
      <w:r w:rsidRPr="00737A87">
        <w:rPr>
          <w:rFonts w:ascii="Times New Roman" w:hAnsi="Times New Roman" w:cs="Times New Roman"/>
          <w:szCs w:val="24"/>
        </w:rPr>
        <w:t xml:space="preserve">Iepazinušies ar iepirkuma “Kokskaidu granulu piegāde Valkas novada domei” </w:t>
      </w:r>
      <w:r w:rsidR="007A0062">
        <w:rPr>
          <w:rFonts w:ascii="Times New Roman" w:hAnsi="Times New Roman" w:cs="Times New Roman"/>
          <w:szCs w:val="24"/>
        </w:rPr>
        <w:t>(identifikācijas Nr. VND/2016/36</w:t>
      </w:r>
      <w:r w:rsidRPr="00737A87">
        <w:rPr>
          <w:rFonts w:ascii="Times New Roman" w:hAnsi="Times New Roman" w:cs="Times New Roman"/>
          <w:szCs w:val="24"/>
        </w:rPr>
        <w:t>M) dokumentiem, mēs piedāvājam piegādāt kokskaidu granulas, saskaņā ar nolikuma Tehniskās specifikācijas prasībām un piekrītot visiem</w:t>
      </w:r>
      <w:proofErr w:type="gramStart"/>
      <w:r w:rsidRPr="00737A87">
        <w:rPr>
          <w:rFonts w:ascii="Times New Roman" w:hAnsi="Times New Roman" w:cs="Times New Roman"/>
          <w:szCs w:val="24"/>
        </w:rPr>
        <w:t xml:space="preserve">  </w:t>
      </w:r>
      <w:proofErr w:type="gramEnd"/>
      <w:r w:rsidRPr="00737A87">
        <w:rPr>
          <w:rFonts w:ascii="Times New Roman" w:hAnsi="Times New Roman" w:cs="Times New Roman"/>
          <w:szCs w:val="24"/>
        </w:rPr>
        <w:t>iepirkuma nolikuma noteikumiem, par summu: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134"/>
        <w:gridCol w:w="992"/>
        <w:gridCol w:w="814"/>
        <w:gridCol w:w="1079"/>
      </w:tblGrid>
      <w:tr w:rsidR="00D21598" w:rsidRPr="00737A87" w:rsidTr="00B67D03">
        <w:tc>
          <w:tcPr>
            <w:tcW w:w="1843"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Iepirkuma priekšmets</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 xml:space="preserve">Vienības </w:t>
            </w:r>
            <w:proofErr w:type="spellStart"/>
            <w:r w:rsidRPr="00737A87">
              <w:rPr>
                <w:rFonts w:ascii="Times New Roman" w:hAnsi="Times New Roman" w:cs="Times New Roman"/>
                <w:b/>
                <w:szCs w:val="24"/>
              </w:rPr>
              <w:t>nosauk</w:t>
            </w:r>
            <w:proofErr w:type="spellEnd"/>
            <w:r w:rsidRPr="00737A87">
              <w:rPr>
                <w:rFonts w:ascii="Times New Roman" w:hAnsi="Times New Roman" w:cs="Times New Roman"/>
                <w:b/>
                <w:szCs w:val="24"/>
              </w:rPr>
              <w:t>.</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Vienības cena EUR bez PVN</w:t>
            </w:r>
          </w:p>
        </w:tc>
        <w:tc>
          <w:tcPr>
            <w:tcW w:w="113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Vienību skaits</w:t>
            </w:r>
          </w:p>
        </w:tc>
        <w:tc>
          <w:tcPr>
            <w:tcW w:w="992"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Kopējā cena EUR bez PVN</w:t>
            </w:r>
          </w:p>
        </w:tc>
        <w:tc>
          <w:tcPr>
            <w:tcW w:w="814"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PVN</w:t>
            </w:r>
          </w:p>
        </w:tc>
        <w:tc>
          <w:tcPr>
            <w:tcW w:w="1079" w:type="dxa"/>
            <w:vAlign w:val="center"/>
          </w:tcPr>
          <w:p w:rsidR="00D21598" w:rsidRPr="00737A87" w:rsidRDefault="00D21598" w:rsidP="00B67D03">
            <w:pPr>
              <w:spacing w:after="0"/>
              <w:jc w:val="center"/>
              <w:rPr>
                <w:rFonts w:ascii="Times New Roman" w:hAnsi="Times New Roman" w:cs="Times New Roman"/>
                <w:b/>
                <w:szCs w:val="24"/>
              </w:rPr>
            </w:pPr>
            <w:r w:rsidRPr="00737A87">
              <w:rPr>
                <w:rFonts w:ascii="Times New Roman" w:hAnsi="Times New Roman" w:cs="Times New Roman"/>
                <w:b/>
                <w:szCs w:val="24"/>
              </w:rPr>
              <w:t>Summa EUR kopā ar PVN</w:t>
            </w:r>
          </w:p>
        </w:tc>
      </w:tr>
      <w:tr w:rsidR="00D21598" w:rsidRPr="00737A87" w:rsidTr="00B67D03">
        <w:tc>
          <w:tcPr>
            <w:tcW w:w="1843" w:type="dxa"/>
            <w:vAlign w:val="center"/>
          </w:tcPr>
          <w:p w:rsidR="00D21598" w:rsidRPr="00737A87" w:rsidRDefault="00D21598" w:rsidP="00B67D03">
            <w:pPr>
              <w:spacing w:after="0"/>
              <w:jc w:val="center"/>
              <w:rPr>
                <w:rFonts w:ascii="Times New Roman" w:hAnsi="Times New Roman" w:cs="Times New Roman"/>
                <w:szCs w:val="24"/>
              </w:rPr>
            </w:pPr>
            <w:r w:rsidRPr="00737A87">
              <w:rPr>
                <w:rFonts w:ascii="Times New Roman" w:hAnsi="Times New Roman" w:cs="Times New Roman"/>
                <w:szCs w:val="24"/>
              </w:rPr>
              <w:t xml:space="preserve">Kokskaidu granulu piegāde Valkas novada domei </w:t>
            </w:r>
          </w:p>
        </w:tc>
        <w:tc>
          <w:tcPr>
            <w:tcW w:w="1134" w:type="dxa"/>
            <w:vAlign w:val="center"/>
          </w:tcPr>
          <w:p w:rsidR="00D21598" w:rsidRPr="00737A87" w:rsidRDefault="00D21598" w:rsidP="00B67D03">
            <w:pPr>
              <w:spacing w:after="0"/>
              <w:jc w:val="center"/>
              <w:rPr>
                <w:rFonts w:ascii="Times New Roman" w:hAnsi="Times New Roman" w:cs="Times New Roman"/>
                <w:szCs w:val="24"/>
              </w:rPr>
            </w:pPr>
            <w:r w:rsidRPr="00737A87">
              <w:rPr>
                <w:rFonts w:ascii="Times New Roman" w:hAnsi="Times New Roman" w:cs="Times New Roman"/>
                <w:szCs w:val="24"/>
              </w:rPr>
              <w:t>t</w:t>
            </w:r>
          </w:p>
        </w:tc>
        <w:tc>
          <w:tcPr>
            <w:tcW w:w="1134" w:type="dxa"/>
            <w:vAlign w:val="center"/>
          </w:tcPr>
          <w:p w:rsidR="00D21598" w:rsidRPr="00737A87" w:rsidRDefault="00D21598" w:rsidP="00B67D03">
            <w:pPr>
              <w:spacing w:after="0"/>
              <w:jc w:val="center"/>
              <w:rPr>
                <w:rFonts w:ascii="Times New Roman" w:hAnsi="Times New Roman" w:cs="Times New Roman"/>
                <w:szCs w:val="24"/>
              </w:rPr>
            </w:pPr>
          </w:p>
        </w:tc>
        <w:tc>
          <w:tcPr>
            <w:tcW w:w="1134" w:type="dxa"/>
            <w:vAlign w:val="center"/>
          </w:tcPr>
          <w:p w:rsidR="00D21598" w:rsidRPr="00737A87" w:rsidRDefault="00D74609" w:rsidP="005944F2">
            <w:pPr>
              <w:spacing w:after="0"/>
              <w:jc w:val="center"/>
              <w:rPr>
                <w:rFonts w:ascii="Times New Roman" w:hAnsi="Times New Roman" w:cs="Times New Roman"/>
                <w:szCs w:val="24"/>
              </w:rPr>
            </w:pPr>
            <w:r>
              <w:rPr>
                <w:rFonts w:ascii="Times New Roman" w:hAnsi="Times New Roman" w:cs="Times New Roman"/>
                <w:szCs w:val="24"/>
              </w:rPr>
              <w:t>14</w:t>
            </w:r>
            <w:r w:rsidR="005944F2">
              <w:rPr>
                <w:rFonts w:ascii="Times New Roman" w:hAnsi="Times New Roman" w:cs="Times New Roman"/>
                <w:szCs w:val="24"/>
              </w:rPr>
              <w:t>5</w:t>
            </w:r>
          </w:p>
        </w:tc>
        <w:tc>
          <w:tcPr>
            <w:tcW w:w="992" w:type="dxa"/>
            <w:vAlign w:val="center"/>
          </w:tcPr>
          <w:p w:rsidR="00D21598" w:rsidRPr="00737A87" w:rsidRDefault="00D21598" w:rsidP="00B67D03">
            <w:pPr>
              <w:spacing w:after="0"/>
              <w:jc w:val="center"/>
              <w:rPr>
                <w:rFonts w:ascii="Times New Roman" w:hAnsi="Times New Roman" w:cs="Times New Roman"/>
                <w:szCs w:val="24"/>
              </w:rPr>
            </w:pPr>
          </w:p>
        </w:tc>
        <w:tc>
          <w:tcPr>
            <w:tcW w:w="814" w:type="dxa"/>
            <w:vAlign w:val="center"/>
          </w:tcPr>
          <w:p w:rsidR="00D21598" w:rsidRPr="00737A87" w:rsidRDefault="00D21598" w:rsidP="00B67D03">
            <w:pPr>
              <w:spacing w:after="0"/>
              <w:jc w:val="center"/>
              <w:rPr>
                <w:rFonts w:ascii="Times New Roman" w:hAnsi="Times New Roman" w:cs="Times New Roman"/>
                <w:szCs w:val="24"/>
              </w:rPr>
            </w:pPr>
          </w:p>
        </w:tc>
        <w:tc>
          <w:tcPr>
            <w:tcW w:w="1079" w:type="dxa"/>
            <w:vAlign w:val="center"/>
          </w:tcPr>
          <w:p w:rsidR="00D21598" w:rsidRPr="00737A87" w:rsidRDefault="00D21598" w:rsidP="00B67D03">
            <w:pPr>
              <w:spacing w:after="0"/>
              <w:jc w:val="center"/>
              <w:rPr>
                <w:rFonts w:ascii="Times New Roman" w:hAnsi="Times New Roman" w:cs="Times New Roman"/>
                <w:szCs w:val="24"/>
              </w:rPr>
            </w:pPr>
          </w:p>
        </w:tc>
      </w:tr>
    </w:tbl>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ind w:left="357" w:firstLine="363"/>
        <w:rPr>
          <w:rFonts w:ascii="Times New Roman" w:hAnsi="Times New Roman" w:cs="Times New Roman"/>
          <w:szCs w:val="24"/>
        </w:rPr>
      </w:pPr>
      <w:r w:rsidRPr="00737A87">
        <w:rPr>
          <w:rFonts w:ascii="Times New Roman" w:hAnsi="Times New Roman" w:cs="Times New Roman"/>
          <w:szCs w:val="24"/>
        </w:rPr>
        <w:t>Ar šo mēs apstiprinām, ka mūsu piedāvājums ir spēkā līdz iepirkuma līguma noslēgšanai vai paziņojumam par iepirkuma izbeigšanu bez rezultāta. Līguma slēgšanas tiesību piešķiršanas gadījumā piedāvājums ir spēkā visu līguma darbības laiku. Apliecinām, ka piedāvātajā kopējā cenā ir iekļautas visas izmaksas, kas saistītas ar kokskaidu granulu piegādi</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roofErr w:type="gramStart"/>
      <w:r w:rsidRPr="00737A87">
        <w:rPr>
          <w:rFonts w:ascii="Times New Roman" w:hAnsi="Times New Roman" w:cs="Times New Roman"/>
          <w:szCs w:val="24"/>
        </w:rPr>
        <w:t>201</w:t>
      </w:r>
      <w:r w:rsidR="005944F2">
        <w:rPr>
          <w:rFonts w:ascii="Times New Roman" w:hAnsi="Times New Roman" w:cs="Times New Roman"/>
          <w:szCs w:val="24"/>
        </w:rPr>
        <w:t>7</w:t>
      </w:r>
      <w:r w:rsidRPr="00737A87">
        <w:rPr>
          <w:rFonts w:ascii="Times New Roman" w:hAnsi="Times New Roman" w:cs="Times New Roman"/>
          <w:szCs w:val="24"/>
        </w:rPr>
        <w:t>.gada</w:t>
      </w:r>
      <w:proofErr w:type="gramEnd"/>
      <w:r w:rsidRPr="00737A87">
        <w:rPr>
          <w:rFonts w:ascii="Times New Roman" w:hAnsi="Times New Roman" w:cs="Times New Roman"/>
          <w:szCs w:val="24"/>
        </w:rPr>
        <w:t xml:space="preserve"> __._______________</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line="276" w:lineRule="auto"/>
        <w:rPr>
          <w:rFonts w:ascii="Times New Roman" w:hAnsi="Times New Roman" w:cs="Times New Roman"/>
          <w:szCs w:val="24"/>
        </w:rPr>
      </w:pPr>
    </w:p>
    <w:p w:rsidR="00D21598" w:rsidRPr="00737A87" w:rsidRDefault="00D21598" w:rsidP="00D21598">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D21598" w:rsidRPr="00737A87" w:rsidRDefault="00D21598" w:rsidP="00D21598">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D21598" w:rsidRPr="00737A87" w:rsidRDefault="00D21598" w:rsidP="00D21598">
      <w:pPr>
        <w:spacing w:after="0"/>
        <w:rPr>
          <w:rFonts w:ascii="Times New Roman" w:hAnsi="Times New Roman" w:cs="Times New Roman"/>
        </w:rPr>
      </w:pPr>
    </w:p>
    <w:p w:rsidR="00D21598" w:rsidRPr="00737A87" w:rsidRDefault="00D21598" w:rsidP="00D21598">
      <w:pPr>
        <w:spacing w:after="0"/>
        <w:rPr>
          <w:rFonts w:ascii="Times New Roman" w:hAnsi="Times New Roman" w:cs="Times New Roman"/>
        </w:rPr>
      </w:pPr>
      <w:r w:rsidRPr="00737A87">
        <w:rPr>
          <w:rFonts w:ascii="Times New Roman" w:hAnsi="Times New Roman" w:cs="Times New Roman"/>
        </w:rPr>
        <w:t>Z. v.</w:t>
      </w: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rPr>
          <w:rFonts w:ascii="Times New Roman" w:hAnsi="Times New Roman" w:cs="Times New Roman"/>
          <w:szCs w:val="24"/>
        </w:rPr>
      </w:pPr>
    </w:p>
    <w:p w:rsidR="00D21598" w:rsidRPr="00737A87" w:rsidRDefault="00D21598" w:rsidP="00D21598">
      <w:pPr>
        <w:spacing w:after="0" w:line="240" w:lineRule="auto"/>
        <w:ind w:left="720" w:hanging="720"/>
        <w:jc w:val="center"/>
        <w:rPr>
          <w:rFonts w:ascii="Times New Roman" w:eastAsia="Times New Roman" w:hAnsi="Times New Roman" w:cs="Times New Roman"/>
          <w:b/>
          <w:color w:val="000000"/>
        </w:rPr>
      </w:pPr>
    </w:p>
    <w:p w:rsidR="00D21598" w:rsidRDefault="00D21598" w:rsidP="00D21598"/>
    <w:p w:rsidR="00F96912" w:rsidRDefault="00F96912"/>
    <w:sectPr w:rsidR="00F96912" w:rsidSect="005B1821">
      <w:foot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499" w:rsidRDefault="005A2499">
      <w:pPr>
        <w:spacing w:after="0" w:line="240" w:lineRule="auto"/>
      </w:pPr>
      <w:r>
        <w:separator/>
      </w:r>
    </w:p>
  </w:endnote>
  <w:endnote w:type="continuationSeparator" w:id="0">
    <w:p w:rsidR="005A2499" w:rsidRDefault="005A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C4" w:rsidRDefault="007B0415">
    <w:pPr>
      <w:pStyle w:val="Footer"/>
      <w:jc w:val="right"/>
    </w:pPr>
    <w:r>
      <w:t xml:space="preserve">Lapa| </w:t>
    </w:r>
    <w:r>
      <w:fldChar w:fldCharType="begin"/>
    </w:r>
    <w:r>
      <w:instrText xml:space="preserve"> PAGE   \* MERGEFORMAT </w:instrText>
    </w:r>
    <w:r>
      <w:fldChar w:fldCharType="separate"/>
    </w:r>
    <w:r w:rsidR="00615438">
      <w:rPr>
        <w:noProof/>
      </w:rPr>
      <w:t>12</w:t>
    </w:r>
    <w:r>
      <w:fldChar w:fldCharType="end"/>
    </w:r>
    <w:r>
      <w:t xml:space="preserve"> </w:t>
    </w:r>
  </w:p>
  <w:p w:rsidR="003064C4" w:rsidRDefault="005A2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499" w:rsidRDefault="005A2499">
      <w:pPr>
        <w:spacing w:after="0" w:line="240" w:lineRule="auto"/>
      </w:pPr>
      <w:r>
        <w:separator/>
      </w:r>
    </w:p>
  </w:footnote>
  <w:footnote w:type="continuationSeparator" w:id="0">
    <w:p w:rsidR="005A2499" w:rsidRDefault="005A2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E36BB7"/>
    <w:multiLevelType w:val="hybridMultilevel"/>
    <w:tmpl w:val="D3CAA242"/>
    <w:lvl w:ilvl="0" w:tplc="EE2A46C2">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A74C98"/>
    <w:multiLevelType w:val="hybridMultilevel"/>
    <w:tmpl w:val="28906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31E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932E6A"/>
    <w:multiLevelType w:val="hybridMultilevel"/>
    <w:tmpl w:val="A1DAD3AA"/>
    <w:lvl w:ilvl="0" w:tplc="0786198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8920CD"/>
    <w:multiLevelType w:val="hybridMultilevel"/>
    <w:tmpl w:val="2B7806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1"/>
  </w:num>
  <w:num w:numId="3">
    <w:abstractNumId w:val="7"/>
  </w:num>
  <w:num w:numId="4">
    <w:abstractNumId w:val="6"/>
  </w:num>
  <w:num w:numId="5">
    <w:abstractNumId w:val="0"/>
  </w:num>
  <w:num w:numId="6">
    <w:abstractNumId w:val="3"/>
  </w:num>
  <w:num w:numId="7">
    <w:abstractNumId w:val="8"/>
  </w:num>
  <w:num w:numId="8">
    <w:abstractNumId w:val="4"/>
  </w:num>
  <w:num w:numId="9">
    <w:abstractNumId w:val="5"/>
  </w:num>
  <w:num w:numId="10">
    <w:abstractNumId w:val="1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98"/>
    <w:rsid w:val="00063297"/>
    <w:rsid w:val="000A0F94"/>
    <w:rsid w:val="000B6922"/>
    <w:rsid w:val="000E1DF6"/>
    <w:rsid w:val="00105E1A"/>
    <w:rsid w:val="00117B7D"/>
    <w:rsid w:val="001B2F9F"/>
    <w:rsid w:val="001C3467"/>
    <w:rsid w:val="002003FF"/>
    <w:rsid w:val="0022036C"/>
    <w:rsid w:val="00260EC8"/>
    <w:rsid w:val="002B217D"/>
    <w:rsid w:val="0038358E"/>
    <w:rsid w:val="00384405"/>
    <w:rsid w:val="00401D67"/>
    <w:rsid w:val="00412379"/>
    <w:rsid w:val="00455D52"/>
    <w:rsid w:val="004B793F"/>
    <w:rsid w:val="00537707"/>
    <w:rsid w:val="00554EFC"/>
    <w:rsid w:val="005944F2"/>
    <w:rsid w:val="005A2499"/>
    <w:rsid w:val="005C0BA9"/>
    <w:rsid w:val="005E2F03"/>
    <w:rsid w:val="00615438"/>
    <w:rsid w:val="006A386F"/>
    <w:rsid w:val="006F3648"/>
    <w:rsid w:val="006F56BA"/>
    <w:rsid w:val="00747844"/>
    <w:rsid w:val="007A0062"/>
    <w:rsid w:val="007A5ECE"/>
    <w:rsid w:val="007B0415"/>
    <w:rsid w:val="0081519D"/>
    <w:rsid w:val="00962E7E"/>
    <w:rsid w:val="00980B3F"/>
    <w:rsid w:val="009C6F5F"/>
    <w:rsid w:val="009F42B4"/>
    <w:rsid w:val="009F5751"/>
    <w:rsid w:val="00A30CD0"/>
    <w:rsid w:val="00A6442E"/>
    <w:rsid w:val="00AC01BF"/>
    <w:rsid w:val="00AF5B22"/>
    <w:rsid w:val="00B1576E"/>
    <w:rsid w:val="00B23F4B"/>
    <w:rsid w:val="00B632AC"/>
    <w:rsid w:val="00BF6390"/>
    <w:rsid w:val="00C52998"/>
    <w:rsid w:val="00CD77A0"/>
    <w:rsid w:val="00CE1974"/>
    <w:rsid w:val="00D21598"/>
    <w:rsid w:val="00D36719"/>
    <w:rsid w:val="00D4203D"/>
    <w:rsid w:val="00D74609"/>
    <w:rsid w:val="00D776AE"/>
    <w:rsid w:val="00E0068B"/>
    <w:rsid w:val="00E643BF"/>
    <w:rsid w:val="00EF0DC0"/>
    <w:rsid w:val="00F8284D"/>
    <w:rsid w:val="00F96912"/>
    <w:rsid w:val="00FA77B6"/>
    <w:rsid w:val="00FE67B5"/>
    <w:rsid w:val="00FE6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76E8C-CD0D-4F63-BE5C-58CEE3EF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159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21598"/>
  </w:style>
  <w:style w:type="paragraph" w:styleId="BodyText">
    <w:name w:val="Body Text"/>
    <w:basedOn w:val="Normal"/>
    <w:link w:val="BodyTextChar"/>
    <w:semiHidden/>
    <w:unhideWhenUsed/>
    <w:rsid w:val="006A386F"/>
    <w:pPr>
      <w:widowControl w:val="0"/>
      <w:suppressAutoHyphens/>
      <w:spacing w:after="120" w:line="240" w:lineRule="auto"/>
    </w:pPr>
    <w:rPr>
      <w:rFonts w:ascii="Times New Roman" w:eastAsia="Lucida Sans Unicode" w:hAnsi="Times New Roman" w:cs="Calibri"/>
      <w:sz w:val="24"/>
      <w:szCs w:val="24"/>
      <w:lang w:eastAsia="ar-SA"/>
    </w:rPr>
  </w:style>
  <w:style w:type="character" w:customStyle="1" w:styleId="BodyTextChar">
    <w:name w:val="Body Text Char"/>
    <w:basedOn w:val="DefaultParagraphFont"/>
    <w:link w:val="BodyText"/>
    <w:semiHidden/>
    <w:rsid w:val="006A386F"/>
    <w:rPr>
      <w:rFonts w:ascii="Times New Roman" w:eastAsia="Lucida Sans Unicode" w:hAnsi="Times New Roman" w:cs="Calibri"/>
      <w:sz w:val="24"/>
      <w:szCs w:val="24"/>
      <w:lang w:eastAsia="ar-SA"/>
    </w:rPr>
  </w:style>
  <w:style w:type="character" w:styleId="Hyperlink">
    <w:name w:val="Hyperlink"/>
    <w:basedOn w:val="DefaultParagraphFont"/>
    <w:uiPriority w:val="99"/>
    <w:unhideWhenUsed/>
    <w:rsid w:val="0038358E"/>
    <w:rPr>
      <w:color w:val="0563C1" w:themeColor="hyperlink"/>
      <w:u w:val="single"/>
    </w:rPr>
  </w:style>
  <w:style w:type="paragraph" w:customStyle="1" w:styleId="Default">
    <w:name w:val="Default"/>
    <w:rsid w:val="0038358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2B2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1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freimane@valk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FCDBB-AF05-494B-9147-840239254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14</Pages>
  <Words>18052</Words>
  <Characters>10290</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11</cp:revision>
  <cp:lastPrinted>2017-12-13T07:43:00Z</cp:lastPrinted>
  <dcterms:created xsi:type="dcterms:W3CDTF">2017-12-12T08:09:00Z</dcterms:created>
  <dcterms:modified xsi:type="dcterms:W3CDTF">2017-12-14T07:43:00Z</dcterms:modified>
</cp:coreProperties>
</file>